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8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F46837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7F1444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3483">
        <w:rPr>
          <w:rFonts w:ascii="Times New Roman" w:hAnsi="Times New Roman" w:cs="Times New Roman"/>
          <w:sz w:val="24"/>
          <w:szCs w:val="24"/>
        </w:rPr>
        <w:t>2</w:t>
      </w:r>
      <w:r w:rsidR="00753644">
        <w:rPr>
          <w:rFonts w:ascii="Times New Roman" w:hAnsi="Times New Roman" w:cs="Times New Roman"/>
          <w:sz w:val="24"/>
          <w:szCs w:val="24"/>
        </w:rPr>
        <w:t>5</w:t>
      </w:r>
      <w:r w:rsidR="005D3483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753644">
        <w:rPr>
          <w:rFonts w:ascii="Times New Roman" w:hAnsi="Times New Roman" w:cs="Times New Roman"/>
          <w:sz w:val="24"/>
          <w:szCs w:val="24"/>
        </w:rPr>
        <w:t>2</w:t>
      </w:r>
    </w:p>
    <w:p w:rsidR="005D3483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О введении ограничения движения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транспортных</w:t>
      </w:r>
      <w:proofErr w:type="gramEnd"/>
    </w:p>
    <w:p w:rsidR="00B55FC8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B55FC8">
        <w:rPr>
          <w:rFonts w:ascii="Times New Roman" w:hAnsi="Times New Roman" w:cs="Times New Roman"/>
          <w:sz w:val="26"/>
          <w:szCs w:val="26"/>
        </w:rPr>
        <w:t xml:space="preserve">массой более 10 тонн через мост </w:t>
      </w:r>
      <w:r w:rsidRPr="005D3483">
        <w:rPr>
          <w:rFonts w:ascii="Times New Roman" w:hAnsi="Times New Roman" w:cs="Times New Roman"/>
          <w:sz w:val="26"/>
          <w:szCs w:val="26"/>
        </w:rPr>
        <w:t xml:space="preserve">на </w:t>
      </w:r>
    </w:p>
    <w:p w:rsidR="005D3483" w:rsidRPr="005D3483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автомобильной дороге «По </w:t>
      </w:r>
      <w:proofErr w:type="gramStart"/>
      <w:r w:rsidR="00B55FC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. </w:t>
      </w:r>
      <w:r w:rsidR="00B55FC8">
        <w:rPr>
          <w:rFonts w:ascii="Times New Roman" w:hAnsi="Times New Roman" w:cs="Times New Roman"/>
          <w:sz w:val="26"/>
          <w:szCs w:val="26"/>
        </w:rPr>
        <w:t>Емва</w:t>
      </w:r>
      <w:r w:rsidRPr="005D3483">
        <w:rPr>
          <w:rFonts w:ascii="Times New Roman" w:hAnsi="Times New Roman" w:cs="Times New Roman"/>
          <w:sz w:val="26"/>
          <w:szCs w:val="26"/>
        </w:rPr>
        <w:t>»</w:t>
      </w:r>
    </w:p>
    <w:p w:rsidR="005D3483" w:rsidRPr="005D3483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55FC8">
        <w:rPr>
          <w:rFonts w:ascii="Times New Roman" w:hAnsi="Times New Roman" w:cs="Times New Roman"/>
          <w:sz w:val="26"/>
          <w:szCs w:val="26"/>
        </w:rPr>
        <w:t>округа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5D3483" w:rsidRPr="00502AB7" w:rsidRDefault="005D3483" w:rsidP="005D3483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D3483" w:rsidRPr="005D3483" w:rsidRDefault="005D3483" w:rsidP="005D3483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3483">
        <w:rPr>
          <w:rFonts w:ascii="Times New Roman" w:hAnsi="Times New Roman" w:cs="Times New Roman"/>
          <w:sz w:val="26"/>
          <w:szCs w:val="26"/>
        </w:rPr>
        <w:t xml:space="preserve">В соответствии со статьёй 30 Федерального закона от 8 ноября 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55FC8">
        <w:rPr>
          <w:rFonts w:ascii="Times New Roman" w:hAnsi="Times New Roman" w:cs="Times New Roman"/>
          <w:sz w:val="26"/>
          <w:szCs w:val="26"/>
        </w:rPr>
        <w:t xml:space="preserve">в соответствии с результатом </w:t>
      </w:r>
      <w:r w:rsidR="00D63EB4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 w:rsidR="00B55FC8">
        <w:rPr>
          <w:rFonts w:ascii="Times New Roman" w:hAnsi="Times New Roman" w:cs="Times New Roman"/>
          <w:sz w:val="26"/>
          <w:szCs w:val="26"/>
        </w:rPr>
        <w:t>технического</w:t>
      </w:r>
      <w:r w:rsidR="00D63EB4">
        <w:rPr>
          <w:rFonts w:ascii="Times New Roman" w:hAnsi="Times New Roman" w:cs="Times New Roman"/>
          <w:sz w:val="26"/>
          <w:szCs w:val="26"/>
        </w:rPr>
        <w:t xml:space="preserve"> состояния моста через р. Кылтовка на автомобильной дороге общего пользования местного значения «По г. Емва» </w:t>
      </w:r>
      <w:r w:rsidR="00B55F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D3483" w:rsidRPr="005D3483" w:rsidRDefault="005D3483" w:rsidP="00952F0E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483" w:rsidRDefault="005D3483" w:rsidP="00952F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1. Ввести </w:t>
      </w:r>
      <w:r w:rsidR="00D63EB4">
        <w:rPr>
          <w:rFonts w:ascii="Times New Roman" w:hAnsi="Times New Roman" w:cs="Times New Roman"/>
          <w:sz w:val="26"/>
          <w:szCs w:val="26"/>
        </w:rPr>
        <w:t>с</w:t>
      </w:r>
      <w:r w:rsidRPr="005D3483">
        <w:rPr>
          <w:rFonts w:ascii="Times New Roman" w:hAnsi="Times New Roman" w:cs="Times New Roman"/>
          <w:sz w:val="26"/>
          <w:szCs w:val="26"/>
        </w:rPr>
        <w:t xml:space="preserve"> </w:t>
      </w:r>
      <w:r w:rsidR="00D63EB4">
        <w:rPr>
          <w:rFonts w:ascii="Times New Roman" w:hAnsi="Times New Roman" w:cs="Times New Roman"/>
          <w:sz w:val="26"/>
          <w:szCs w:val="26"/>
        </w:rPr>
        <w:t>1 октября</w:t>
      </w:r>
      <w:r w:rsidRPr="005D3483">
        <w:rPr>
          <w:rFonts w:ascii="Times New Roman" w:hAnsi="Times New Roman" w:cs="Times New Roman"/>
          <w:sz w:val="26"/>
          <w:szCs w:val="26"/>
        </w:rPr>
        <w:t xml:space="preserve"> 2024 года ограничение движения  транспортных средств </w:t>
      </w:r>
      <w:r w:rsidR="00D63EB4">
        <w:rPr>
          <w:rFonts w:ascii="Times New Roman" w:hAnsi="Times New Roman" w:cs="Times New Roman"/>
          <w:sz w:val="26"/>
          <w:szCs w:val="26"/>
        </w:rPr>
        <w:t xml:space="preserve">массой более 10 тонн через мост </w:t>
      </w:r>
      <w:r w:rsidR="00D63EB4" w:rsidRPr="005D3483">
        <w:rPr>
          <w:rFonts w:ascii="Times New Roman" w:hAnsi="Times New Roman" w:cs="Times New Roman"/>
          <w:sz w:val="26"/>
          <w:szCs w:val="26"/>
        </w:rPr>
        <w:t xml:space="preserve">на автомобильной дороге </w:t>
      </w:r>
      <w:r w:rsidR="00D63EB4">
        <w:rPr>
          <w:rFonts w:ascii="Times New Roman" w:hAnsi="Times New Roman" w:cs="Times New Roman"/>
          <w:sz w:val="26"/>
          <w:szCs w:val="26"/>
        </w:rPr>
        <w:t xml:space="preserve">общего пользования местного значения «По </w:t>
      </w:r>
      <w:proofErr w:type="gramStart"/>
      <w:r w:rsidR="00D63EB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63EB4">
        <w:rPr>
          <w:rFonts w:ascii="Times New Roman" w:hAnsi="Times New Roman" w:cs="Times New Roman"/>
          <w:sz w:val="26"/>
          <w:szCs w:val="26"/>
        </w:rPr>
        <w:t>. Емва»</w:t>
      </w:r>
      <w:r w:rsidRPr="005D3483">
        <w:rPr>
          <w:rFonts w:ascii="Times New Roman" w:hAnsi="Times New Roman" w:cs="Times New Roman"/>
          <w:sz w:val="26"/>
          <w:szCs w:val="26"/>
        </w:rPr>
        <w:t>;</w:t>
      </w:r>
    </w:p>
    <w:p w:rsidR="00D63EB4" w:rsidRPr="005D3483" w:rsidRDefault="00D63EB4" w:rsidP="00952F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EB4">
        <w:rPr>
          <w:rFonts w:ascii="Times New Roman" w:hAnsi="Times New Roman" w:cs="Times New Roman"/>
          <w:sz w:val="26"/>
          <w:szCs w:val="26"/>
        </w:rPr>
        <w:t>Вводимое ограничение не распространяется на пассажирские перевозки автобусами;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применяемой при проведении аварийно-восст</w:t>
      </w:r>
      <w:r w:rsidR="007E5AF2">
        <w:rPr>
          <w:rFonts w:ascii="Times New Roman" w:hAnsi="Times New Roman" w:cs="Times New Roman"/>
          <w:sz w:val="26"/>
          <w:szCs w:val="26"/>
        </w:rPr>
        <w:t>ановительных и ремонтных работ.</w:t>
      </w:r>
    </w:p>
    <w:p w:rsidR="005D3483" w:rsidRPr="005D3483" w:rsidRDefault="005D3483" w:rsidP="008A3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2. Управлению муниципального хозяйства администрации М</w:t>
      </w:r>
      <w:r w:rsidR="00D63EB4">
        <w:rPr>
          <w:rFonts w:ascii="Times New Roman" w:hAnsi="Times New Roman" w:cs="Times New Roman"/>
          <w:sz w:val="26"/>
          <w:szCs w:val="26"/>
        </w:rPr>
        <w:t>О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«Княжпогостский»:</w:t>
      </w:r>
    </w:p>
    <w:p w:rsidR="005D3483" w:rsidRPr="005D3483" w:rsidRDefault="005D3483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2.1. Обеспечить установку знака «</w:t>
      </w:r>
      <w:r w:rsidR="007E5AF2">
        <w:rPr>
          <w:rFonts w:ascii="Times New Roman" w:hAnsi="Times New Roman" w:cs="Times New Roman"/>
          <w:sz w:val="26"/>
          <w:szCs w:val="26"/>
        </w:rPr>
        <w:t>Разрешенная масса 10 тонн</w:t>
      </w:r>
      <w:r w:rsidRPr="005D3483">
        <w:rPr>
          <w:rFonts w:ascii="Times New Roman" w:hAnsi="Times New Roman" w:cs="Times New Roman"/>
          <w:sz w:val="26"/>
          <w:szCs w:val="26"/>
        </w:rPr>
        <w:t>»</w:t>
      </w:r>
    </w:p>
    <w:p w:rsidR="005D3483" w:rsidRPr="005D3483" w:rsidRDefault="005D3483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2.2. Информировать пользователей автомобильной дороги о введении временного ограничения движения транспортных средств, </w:t>
      </w:r>
      <w:r w:rsidR="00952F0E">
        <w:rPr>
          <w:rFonts w:ascii="Times New Roman" w:hAnsi="Times New Roman" w:cs="Times New Roman"/>
          <w:sz w:val="26"/>
          <w:szCs w:val="26"/>
        </w:rPr>
        <w:t>общей массой</w:t>
      </w:r>
      <w:r w:rsidRPr="005D3483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952F0E">
        <w:rPr>
          <w:rFonts w:ascii="Times New Roman" w:hAnsi="Times New Roman" w:cs="Times New Roman"/>
          <w:sz w:val="26"/>
          <w:szCs w:val="26"/>
        </w:rPr>
        <w:t>10</w:t>
      </w:r>
      <w:r w:rsidRPr="005D3483">
        <w:rPr>
          <w:rFonts w:ascii="Times New Roman" w:hAnsi="Times New Roman" w:cs="Times New Roman"/>
          <w:sz w:val="26"/>
          <w:szCs w:val="26"/>
        </w:rPr>
        <w:t xml:space="preserve"> тонн.</w:t>
      </w:r>
    </w:p>
    <w:p w:rsidR="005D3483" w:rsidRPr="005D3483" w:rsidRDefault="005D3483" w:rsidP="008A3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принятия и подлежит официальному опубликованию на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М</w:t>
      </w:r>
      <w:r w:rsidR="008A3BD5">
        <w:rPr>
          <w:rFonts w:ascii="Times New Roman" w:hAnsi="Times New Roman" w:cs="Times New Roman"/>
          <w:sz w:val="26"/>
          <w:szCs w:val="26"/>
        </w:rPr>
        <w:t>О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«Княжпогостский».</w:t>
      </w:r>
    </w:p>
    <w:p w:rsidR="005D3483" w:rsidRPr="005D3483" w:rsidRDefault="005D3483" w:rsidP="008A3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</w:t>
      </w:r>
      <w:r w:rsidR="008A3BD5">
        <w:rPr>
          <w:rFonts w:ascii="Times New Roman" w:hAnsi="Times New Roman" w:cs="Times New Roman"/>
          <w:sz w:val="26"/>
          <w:szCs w:val="26"/>
        </w:rPr>
        <w:t>О</w:t>
      </w:r>
      <w:r w:rsidRPr="005D3483">
        <w:rPr>
          <w:rFonts w:ascii="Times New Roman" w:hAnsi="Times New Roman" w:cs="Times New Roman"/>
          <w:sz w:val="26"/>
          <w:szCs w:val="26"/>
        </w:rPr>
        <w:t xml:space="preserve"> «Княжпогостский» Кузиванова А. И.</w:t>
      </w:r>
    </w:p>
    <w:p w:rsidR="00952F0E" w:rsidRDefault="00952F0E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p w:rsidR="00FC2284" w:rsidRDefault="00FC2284" w:rsidP="00BC3C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284" w:rsidRDefault="00FC2284" w:rsidP="00BC3C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D90" w:rsidRPr="005D3483" w:rsidRDefault="00FA6D90" w:rsidP="00BC3C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</w:p>
    <w:p w:rsidR="00952F0E" w:rsidRDefault="001A060B" w:rsidP="00FC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м</w:t>
      </w:r>
      <w:r w:rsidR="00FA6D90" w:rsidRPr="005D3483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="00507944" w:rsidRPr="005D3483">
        <w:rPr>
          <w:rFonts w:ascii="Times New Roman" w:hAnsi="Times New Roman" w:cs="Times New Roman"/>
          <w:sz w:val="26"/>
          <w:szCs w:val="26"/>
        </w:rPr>
        <w:t xml:space="preserve"> «К</w:t>
      </w:r>
      <w:r w:rsidR="006439FB" w:rsidRPr="005D3483">
        <w:rPr>
          <w:rFonts w:ascii="Times New Roman" w:hAnsi="Times New Roman" w:cs="Times New Roman"/>
          <w:sz w:val="26"/>
          <w:szCs w:val="26"/>
        </w:rPr>
        <w:t>н</w:t>
      </w:r>
      <w:r w:rsidR="00507944" w:rsidRPr="005D3483">
        <w:rPr>
          <w:rFonts w:ascii="Times New Roman" w:hAnsi="Times New Roman" w:cs="Times New Roman"/>
          <w:sz w:val="26"/>
          <w:szCs w:val="26"/>
        </w:rPr>
        <w:t>яжпогостский»</w:t>
      </w:r>
      <w:r w:rsidR="00952F0E">
        <w:rPr>
          <w:rFonts w:ascii="Times New Roman" w:hAnsi="Times New Roman" w:cs="Times New Roman"/>
          <w:sz w:val="26"/>
          <w:szCs w:val="26"/>
        </w:rPr>
        <w:t xml:space="preserve"> </w:t>
      </w:r>
      <w:r w:rsidR="00507944" w:rsidRPr="005D3483">
        <w:rPr>
          <w:rFonts w:ascii="Times New Roman" w:hAnsi="Times New Roman" w:cs="Times New Roman"/>
          <w:sz w:val="26"/>
          <w:szCs w:val="26"/>
        </w:rPr>
        <w:t>-</w:t>
      </w:r>
    </w:p>
    <w:p w:rsidR="00D34DEA" w:rsidRDefault="00507944" w:rsidP="00FC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р</w:t>
      </w:r>
      <w:r w:rsidR="00FA6D90" w:rsidRPr="005D3483">
        <w:rPr>
          <w:rFonts w:ascii="Times New Roman" w:hAnsi="Times New Roman" w:cs="Times New Roman"/>
          <w:sz w:val="26"/>
          <w:szCs w:val="26"/>
        </w:rPr>
        <w:t>уководителя</w:t>
      </w:r>
      <w:r w:rsidR="00952F0E">
        <w:rPr>
          <w:rFonts w:ascii="Times New Roman" w:hAnsi="Times New Roman" w:cs="Times New Roman"/>
          <w:sz w:val="26"/>
          <w:szCs w:val="26"/>
        </w:rPr>
        <w:t xml:space="preserve"> </w:t>
      </w:r>
      <w:r w:rsidR="00D34DEA" w:rsidRPr="005D3483">
        <w:rPr>
          <w:rFonts w:ascii="Times New Roman" w:hAnsi="Times New Roman" w:cs="Times New Roman"/>
          <w:sz w:val="26"/>
          <w:szCs w:val="26"/>
        </w:rPr>
        <w:t xml:space="preserve">администрации                </w:t>
      </w:r>
      <w:r w:rsidR="00BC3C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D34DEA" w:rsidRPr="005D3483">
        <w:rPr>
          <w:rFonts w:ascii="Times New Roman" w:hAnsi="Times New Roman" w:cs="Times New Roman"/>
          <w:sz w:val="26"/>
          <w:szCs w:val="26"/>
        </w:rPr>
        <w:t xml:space="preserve"> </w:t>
      </w:r>
      <w:r w:rsidR="00952F0E">
        <w:rPr>
          <w:rFonts w:ascii="Times New Roman" w:hAnsi="Times New Roman" w:cs="Times New Roman"/>
          <w:sz w:val="26"/>
          <w:szCs w:val="26"/>
        </w:rPr>
        <w:t xml:space="preserve">    </w:t>
      </w:r>
      <w:r w:rsidR="00D34DEA" w:rsidRPr="005D348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B4F62" w:rsidRPr="005D348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3483">
        <w:rPr>
          <w:rFonts w:ascii="Times New Roman" w:hAnsi="Times New Roman" w:cs="Times New Roman"/>
          <w:sz w:val="26"/>
          <w:szCs w:val="26"/>
        </w:rPr>
        <w:t>А.Л. Немчинов</w:t>
      </w:r>
    </w:p>
    <w:p w:rsidR="00BC3C6C" w:rsidRDefault="00BC3C6C" w:rsidP="00FC228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sectPr w:rsidR="00BC3C6C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D3" w:rsidRDefault="006F46D3" w:rsidP="00F17BDD">
      <w:pPr>
        <w:spacing w:after="0" w:line="240" w:lineRule="auto"/>
      </w:pPr>
      <w:r>
        <w:separator/>
      </w:r>
    </w:p>
  </w:endnote>
  <w:endnote w:type="continuationSeparator" w:id="0">
    <w:p w:rsidR="006F46D3" w:rsidRDefault="006F46D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D3" w:rsidRDefault="006F46D3" w:rsidP="00F17BDD">
      <w:pPr>
        <w:spacing w:after="0" w:line="240" w:lineRule="auto"/>
      </w:pPr>
      <w:r>
        <w:separator/>
      </w:r>
    </w:p>
  </w:footnote>
  <w:footnote w:type="continuationSeparator" w:id="0">
    <w:p w:rsidR="006F46D3" w:rsidRDefault="006F46D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F46837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9030E"/>
    <w:rsid w:val="00390787"/>
    <w:rsid w:val="00391DBC"/>
    <w:rsid w:val="00394858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D3483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D3961"/>
    <w:rsid w:val="006E0175"/>
    <w:rsid w:val="006E752C"/>
    <w:rsid w:val="006F46D3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53644"/>
    <w:rsid w:val="007818E1"/>
    <w:rsid w:val="007919A5"/>
    <w:rsid w:val="00795C0A"/>
    <w:rsid w:val="007A63F9"/>
    <w:rsid w:val="007B092C"/>
    <w:rsid w:val="007C3269"/>
    <w:rsid w:val="007D28DE"/>
    <w:rsid w:val="007D72D6"/>
    <w:rsid w:val="007E5AF2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A3BD5"/>
    <w:rsid w:val="008B620E"/>
    <w:rsid w:val="008B702C"/>
    <w:rsid w:val="008E2508"/>
    <w:rsid w:val="008E77C1"/>
    <w:rsid w:val="00917DCC"/>
    <w:rsid w:val="00931AB8"/>
    <w:rsid w:val="00943176"/>
    <w:rsid w:val="00952F0E"/>
    <w:rsid w:val="0095364D"/>
    <w:rsid w:val="00965BD9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1FF2"/>
    <w:rsid w:val="00A44E29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55FC8"/>
    <w:rsid w:val="00B71654"/>
    <w:rsid w:val="00B809F4"/>
    <w:rsid w:val="00B856B8"/>
    <w:rsid w:val="00B903F9"/>
    <w:rsid w:val="00B95713"/>
    <w:rsid w:val="00BC3C6C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A46C9"/>
    <w:rsid w:val="00CC7144"/>
    <w:rsid w:val="00CD3153"/>
    <w:rsid w:val="00CF0BF6"/>
    <w:rsid w:val="00D34DEA"/>
    <w:rsid w:val="00D36629"/>
    <w:rsid w:val="00D5054C"/>
    <w:rsid w:val="00D546FD"/>
    <w:rsid w:val="00D60725"/>
    <w:rsid w:val="00D63EB4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6837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C2284"/>
    <w:rsid w:val="00FD44A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5D348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D34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0EF8-54DB-412E-B74E-17CDD0B1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3</cp:revision>
  <cp:lastPrinted>2024-09-26T08:21:00Z</cp:lastPrinted>
  <dcterms:created xsi:type="dcterms:W3CDTF">2024-09-26T08:18:00Z</dcterms:created>
  <dcterms:modified xsi:type="dcterms:W3CDTF">2024-09-26T08:24:00Z</dcterms:modified>
</cp:coreProperties>
</file>