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4D" w:rsidRDefault="0050031F" w:rsidP="005003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50031F" w:rsidRPr="0050031F" w:rsidRDefault="0050031F" w:rsidP="00500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31F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50031F" w:rsidRDefault="0050031F" w:rsidP="00500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31F">
        <w:rPr>
          <w:rFonts w:ascii="Times New Roman" w:eastAsia="Times New Roman" w:hAnsi="Times New Roman" w:cs="Times New Roman"/>
          <w:sz w:val="24"/>
          <w:szCs w:val="24"/>
        </w:rPr>
        <w:t>подпрограмм и основных мероприятий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«Княжпогостский» </w:t>
      </w:r>
    </w:p>
    <w:p w:rsidR="0050031F" w:rsidRPr="0050031F" w:rsidRDefault="0050031F" w:rsidP="00500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«Развитие образования»</w:t>
      </w:r>
    </w:p>
    <w:p w:rsidR="0050031F" w:rsidRDefault="0050031F" w:rsidP="005003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40"/>
        <w:gridCol w:w="3316"/>
        <w:gridCol w:w="2092"/>
        <w:gridCol w:w="1619"/>
        <w:gridCol w:w="2338"/>
        <w:gridCol w:w="2313"/>
        <w:gridCol w:w="2460"/>
      </w:tblGrid>
      <w:tr w:rsidR="0050031F" w:rsidTr="00A5649A">
        <w:tc>
          <w:tcPr>
            <w:tcW w:w="540" w:type="dxa"/>
            <w:vAlign w:val="center"/>
          </w:tcPr>
          <w:p w:rsidR="0050031F" w:rsidRDefault="0050031F" w:rsidP="004A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16" w:type="dxa"/>
            <w:vAlign w:val="center"/>
          </w:tcPr>
          <w:p w:rsidR="0050031F" w:rsidRPr="005B6AA6" w:rsidRDefault="0050031F" w:rsidP="004A2A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2092" w:type="dxa"/>
            <w:vAlign w:val="center"/>
          </w:tcPr>
          <w:p w:rsidR="0050031F" w:rsidRPr="005B6AA6" w:rsidRDefault="0050031F" w:rsidP="004A2A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Ответственный исполнитель</w:t>
            </w:r>
          </w:p>
        </w:tc>
        <w:tc>
          <w:tcPr>
            <w:tcW w:w="1619" w:type="dxa"/>
            <w:vAlign w:val="center"/>
          </w:tcPr>
          <w:p w:rsidR="0050031F" w:rsidRPr="005B6AA6" w:rsidRDefault="0050031F" w:rsidP="004A2A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Срок начала и окончания реализации</w:t>
            </w:r>
          </w:p>
        </w:tc>
        <w:tc>
          <w:tcPr>
            <w:tcW w:w="2338" w:type="dxa"/>
            <w:vAlign w:val="center"/>
          </w:tcPr>
          <w:p w:rsidR="0050031F" w:rsidRPr="005B6AA6" w:rsidRDefault="0050031F" w:rsidP="004A2A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313" w:type="dxa"/>
            <w:vAlign w:val="center"/>
          </w:tcPr>
          <w:p w:rsidR="0050031F" w:rsidRPr="005B6AA6" w:rsidRDefault="0050031F" w:rsidP="004A2A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Последствия нереализации ведомственной целевой программы, основного мероприятия</w:t>
            </w:r>
          </w:p>
        </w:tc>
        <w:tc>
          <w:tcPr>
            <w:tcW w:w="2460" w:type="dxa"/>
            <w:vAlign w:val="center"/>
          </w:tcPr>
          <w:p w:rsidR="0050031F" w:rsidRPr="005B6AA6" w:rsidRDefault="0050031F" w:rsidP="004A2A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Связь с целевыми показателями (индикаторами) муниципальной программы (подпрограммы)</w:t>
            </w:r>
          </w:p>
        </w:tc>
      </w:tr>
      <w:tr w:rsidR="0050031F" w:rsidRPr="004A2AD5" w:rsidTr="00A5649A">
        <w:tc>
          <w:tcPr>
            <w:tcW w:w="540" w:type="dxa"/>
          </w:tcPr>
          <w:p w:rsidR="0050031F" w:rsidRPr="004A2AD5" w:rsidRDefault="0050031F" w:rsidP="005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6" w:type="dxa"/>
          </w:tcPr>
          <w:p w:rsidR="0050031F" w:rsidRPr="004A2AD5" w:rsidRDefault="0050031F" w:rsidP="005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2" w:type="dxa"/>
          </w:tcPr>
          <w:p w:rsidR="0050031F" w:rsidRPr="004A2AD5" w:rsidRDefault="0050031F" w:rsidP="005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9" w:type="dxa"/>
          </w:tcPr>
          <w:p w:rsidR="0050031F" w:rsidRPr="004A2AD5" w:rsidRDefault="0050031F" w:rsidP="005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8" w:type="dxa"/>
          </w:tcPr>
          <w:p w:rsidR="0050031F" w:rsidRPr="004A2AD5" w:rsidRDefault="0050031F" w:rsidP="005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3" w:type="dxa"/>
          </w:tcPr>
          <w:p w:rsidR="0050031F" w:rsidRPr="004A2AD5" w:rsidRDefault="0050031F" w:rsidP="005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60" w:type="dxa"/>
          </w:tcPr>
          <w:p w:rsidR="0050031F" w:rsidRPr="004A2AD5" w:rsidRDefault="0050031F" w:rsidP="005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A2AD5" w:rsidTr="00FC7D7F">
        <w:tc>
          <w:tcPr>
            <w:tcW w:w="14678" w:type="dxa"/>
            <w:gridSpan w:val="7"/>
          </w:tcPr>
          <w:p w:rsidR="004A2AD5" w:rsidRPr="004A2AD5" w:rsidRDefault="004A2AD5" w:rsidP="004A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>Подпрограмма 1 «Развитие дошкольного образования»</w:t>
            </w:r>
          </w:p>
        </w:tc>
      </w:tr>
      <w:tr w:rsidR="004A2AD5" w:rsidTr="00FC7D7F">
        <w:tc>
          <w:tcPr>
            <w:tcW w:w="14678" w:type="dxa"/>
            <w:gridSpan w:val="7"/>
          </w:tcPr>
          <w:p w:rsidR="004A2AD5" w:rsidRDefault="004A2AD5" w:rsidP="00500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Задача 1.1. Обеспечение доступности дошкольного образования</w:t>
            </w:r>
          </w:p>
        </w:tc>
      </w:tr>
      <w:tr w:rsidR="00C26770" w:rsidTr="00A5649A">
        <w:tc>
          <w:tcPr>
            <w:tcW w:w="540" w:type="dxa"/>
            <w:vMerge w:val="restart"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6" w:type="dxa"/>
            <w:vMerge w:val="restart"/>
            <w:vAlign w:val="center"/>
          </w:tcPr>
          <w:p w:rsidR="00C26770" w:rsidRDefault="005A0517" w:rsidP="004A2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1.1.1. </w:t>
            </w:r>
            <w:r w:rsidR="00C26770" w:rsidRPr="00C26770">
              <w:rPr>
                <w:rFonts w:ascii="Times New Roman" w:hAnsi="Times New Roman" w:cs="Times New Roman"/>
              </w:rPr>
              <w:t>Выполнение планового объема оказываемых услуг, установленного муниципальным заданием</w:t>
            </w:r>
          </w:p>
          <w:p w:rsidR="005A0517" w:rsidRPr="00C26770" w:rsidRDefault="005A0517" w:rsidP="004A2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1.1.2. </w:t>
            </w:r>
            <w:r w:rsidR="00EB0BB1" w:rsidRPr="00EB0BB1">
              <w:rPr>
                <w:rFonts w:ascii="Times New Roman" w:eastAsia="Times New Roman" w:hAnsi="Times New Roman" w:cs="Times New Roman"/>
              </w:rPr>
              <w:t>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092" w:type="dxa"/>
            <w:vMerge w:val="restart"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Merge w:val="restart"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Merge w:val="restart"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муниципальное задание выполнено в полном объёме</w:t>
            </w:r>
          </w:p>
        </w:tc>
        <w:tc>
          <w:tcPr>
            <w:tcW w:w="2313" w:type="dxa"/>
            <w:vMerge w:val="restart"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невыполнение учебного плана в полном объеме</w:t>
            </w:r>
          </w:p>
        </w:tc>
        <w:tc>
          <w:tcPr>
            <w:tcW w:w="2460" w:type="dxa"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численность детей в возрасте от 1 года до 7 лет, получающих дошкольное образование</w:t>
            </w:r>
          </w:p>
        </w:tc>
      </w:tr>
      <w:tr w:rsidR="00C26770" w:rsidTr="00A5649A">
        <w:tc>
          <w:tcPr>
            <w:tcW w:w="540" w:type="dxa"/>
            <w:vMerge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:rsidR="00C26770" w:rsidRPr="00C26770" w:rsidRDefault="00C26770" w:rsidP="004A2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:rsidR="00C26770" w:rsidRPr="00C26770" w:rsidRDefault="00C26770" w:rsidP="004A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FE638C">
              <w:rPr>
                <w:rFonts w:ascii="Times New Roman" w:hAnsi="Times New Roman" w:cs="Times New Roman"/>
              </w:rPr>
              <w:t xml:space="preserve"> детей-инвалидов </w:t>
            </w:r>
            <w:r>
              <w:rPr>
                <w:rFonts w:ascii="Times New Roman" w:hAnsi="Times New Roman" w:cs="Times New Roman"/>
              </w:rPr>
              <w:t xml:space="preserve">и детей с ОВЗ </w:t>
            </w:r>
            <w:r w:rsidRPr="00FE638C">
              <w:rPr>
                <w:rFonts w:ascii="Times New Roman" w:hAnsi="Times New Roman" w:cs="Times New Roman"/>
              </w:rPr>
              <w:t>в возрасте от 1,5 до 7 лет, охва</w:t>
            </w:r>
            <w:r>
              <w:rPr>
                <w:rFonts w:ascii="Times New Roman" w:hAnsi="Times New Roman" w:cs="Times New Roman"/>
              </w:rPr>
              <w:t>ченных дошкольным образованием</w:t>
            </w:r>
          </w:p>
        </w:tc>
      </w:tr>
      <w:tr w:rsidR="00C26770" w:rsidTr="00A5649A">
        <w:tc>
          <w:tcPr>
            <w:tcW w:w="540" w:type="dxa"/>
            <w:vMerge w:val="restart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6" w:type="dxa"/>
            <w:vMerge w:val="restart"/>
            <w:vAlign w:val="center"/>
          </w:tcPr>
          <w:p w:rsidR="00C26770" w:rsidRPr="00C26770" w:rsidRDefault="005A0517" w:rsidP="00C26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</w:t>
            </w:r>
            <w:r w:rsidR="00E36D82">
              <w:rPr>
                <w:rFonts w:ascii="Times New Roman" w:hAnsi="Times New Roman" w:cs="Times New Roman"/>
              </w:rPr>
              <w:t xml:space="preserve">. </w:t>
            </w:r>
            <w:r w:rsidR="00EB0BB1" w:rsidRPr="00EB0BB1">
              <w:rPr>
                <w:rFonts w:ascii="Times New Roman" w:hAnsi="Times New Roman" w:cs="Times New Roman"/>
              </w:rPr>
              <w:t>Субвенции на реализацию муниципальными дошкольными и общеобразовательными организациями в Республике Коми образовательных программ</w:t>
            </w:r>
          </w:p>
        </w:tc>
        <w:tc>
          <w:tcPr>
            <w:tcW w:w="2092" w:type="dxa"/>
            <w:vMerge w:val="restart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Merge w:val="restart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Merge w:val="restart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муниципальное задание выполнено в полном объёме</w:t>
            </w:r>
          </w:p>
        </w:tc>
        <w:tc>
          <w:tcPr>
            <w:tcW w:w="2313" w:type="dxa"/>
            <w:vMerge w:val="restart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невыполнение учебного плана в полном объеме</w:t>
            </w:r>
          </w:p>
        </w:tc>
        <w:tc>
          <w:tcPr>
            <w:tcW w:w="2460" w:type="dxa"/>
            <w:vAlign w:val="center"/>
          </w:tcPr>
          <w:p w:rsid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 xml:space="preserve">достигнуты установленные показатели средней заработной платы педагогических работников дошкольных образовательных организаций в </w:t>
            </w:r>
            <w:r w:rsidRPr="00FE638C">
              <w:rPr>
                <w:rFonts w:ascii="Times New Roman" w:hAnsi="Times New Roman" w:cs="Times New Roman"/>
              </w:rPr>
              <w:lastRenderedPageBreak/>
              <w:t>муниципальном районе, городском округе, муниципальном округе</w:t>
            </w:r>
          </w:p>
        </w:tc>
      </w:tr>
      <w:tr w:rsidR="00C26770" w:rsidTr="00A5649A">
        <w:tc>
          <w:tcPr>
            <w:tcW w:w="540" w:type="dxa"/>
            <w:vMerge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:rsidR="00C26770" w:rsidRPr="00C26770" w:rsidRDefault="00C26770" w:rsidP="00C2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:rsid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соблюдена доля расходов на оплату труда административно-управленческого и вспомогательного персонала в общем фонде оплаты труда муниципальных дошкольных и муниципальных общеобразовательных организаций в Республике Коми</w:t>
            </w:r>
          </w:p>
        </w:tc>
      </w:tr>
      <w:tr w:rsidR="00C26770" w:rsidTr="00A5649A">
        <w:tc>
          <w:tcPr>
            <w:tcW w:w="540" w:type="dxa"/>
            <w:vMerge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:rsidR="00C26770" w:rsidRPr="00C26770" w:rsidRDefault="00C26770" w:rsidP="00C2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:rsid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дошкольных и муниципальных общеобразовательных организаций)</w:t>
            </w:r>
          </w:p>
        </w:tc>
      </w:tr>
      <w:tr w:rsidR="00C26770" w:rsidTr="00A5649A">
        <w:tc>
          <w:tcPr>
            <w:tcW w:w="540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6" w:type="dxa"/>
            <w:vAlign w:val="center"/>
          </w:tcPr>
          <w:p w:rsidR="00C26770" w:rsidRPr="00C26770" w:rsidRDefault="00E36D82" w:rsidP="005A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5A05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C26770" w:rsidRPr="004F4EC9">
              <w:rPr>
                <w:rFonts w:ascii="Times New Roman" w:hAnsi="Times New Roman" w:cs="Times New Roman"/>
              </w:rPr>
              <w:t>Оплата муниципальными учреждениями расходов по коммунальным услугам</w:t>
            </w:r>
          </w:p>
        </w:tc>
        <w:tc>
          <w:tcPr>
            <w:tcW w:w="2092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кредиторской задолженности </w:t>
            </w:r>
            <w:r w:rsidRPr="00A76B9A">
              <w:rPr>
                <w:rFonts w:ascii="Times New Roman" w:hAnsi="Times New Roman" w:cs="Times New Roman"/>
              </w:rPr>
              <w:t>по расходам за энергетические ресурсы</w:t>
            </w:r>
          </w:p>
        </w:tc>
        <w:tc>
          <w:tcPr>
            <w:tcW w:w="2313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допущена кредиторская задолженность </w:t>
            </w:r>
            <w:r w:rsidRPr="00A76B9A">
              <w:rPr>
                <w:rFonts w:ascii="Times New Roman" w:hAnsi="Times New Roman" w:cs="Times New Roman"/>
              </w:rPr>
              <w:t>по расходам за энергетические ресурсы</w:t>
            </w:r>
          </w:p>
        </w:tc>
        <w:tc>
          <w:tcPr>
            <w:tcW w:w="2460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 xml:space="preserve">обеспечено отсутствие у муниципальных учреждений просроченной кредиторской задолженности по расходам за энергетические </w:t>
            </w:r>
            <w:r w:rsidRPr="00A76B9A">
              <w:rPr>
                <w:rFonts w:ascii="Times New Roman" w:hAnsi="Times New Roman" w:cs="Times New Roman"/>
              </w:rPr>
              <w:lastRenderedPageBreak/>
              <w:t>ресурсы</w:t>
            </w:r>
          </w:p>
        </w:tc>
      </w:tr>
      <w:tr w:rsidR="00C26770" w:rsidTr="00A5649A">
        <w:tc>
          <w:tcPr>
            <w:tcW w:w="540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316" w:type="dxa"/>
            <w:vAlign w:val="center"/>
          </w:tcPr>
          <w:p w:rsidR="00C26770" w:rsidRPr="00C26770" w:rsidRDefault="00E36D82" w:rsidP="005A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5A051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EB0BB1" w:rsidRPr="00EB0BB1">
              <w:rPr>
                <w:rFonts w:ascii="Times New Roman" w:hAnsi="Times New Roman" w:cs="Times New Roman"/>
              </w:rPr>
              <w:t>Субвенции на 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092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компенсация выплачена </w:t>
            </w:r>
            <w:r w:rsidRPr="00A76B9A">
              <w:rPr>
                <w:rFonts w:ascii="Times New Roman" w:hAnsi="Times New Roman" w:cs="Times New Roman"/>
              </w:rPr>
              <w:t>родителям (законным представителям)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B9A">
              <w:rPr>
                <w:rFonts w:ascii="Times New Roman" w:hAnsi="Times New Roman" w:cs="Times New Roman"/>
              </w:rPr>
              <w:t>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313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допущена кредиторская задолженность по выплате компенсации </w:t>
            </w:r>
            <w:r w:rsidRPr="00A76B9A">
              <w:rPr>
                <w:rFonts w:ascii="Times New Roman" w:hAnsi="Times New Roman" w:cs="Times New Roman"/>
              </w:rPr>
              <w:t>родителям (законным представителям)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B9A">
              <w:rPr>
                <w:rFonts w:ascii="Times New Roman" w:hAnsi="Times New Roman" w:cs="Times New Roman"/>
              </w:rPr>
              <w:t>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460" w:type="dxa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численность родителей (законных представителей), воспользовавшихся правом на получение компенсации части родительской платы</w:t>
            </w:r>
          </w:p>
        </w:tc>
      </w:tr>
      <w:tr w:rsidR="00C26770" w:rsidTr="00FC7D7F">
        <w:tc>
          <w:tcPr>
            <w:tcW w:w="14678" w:type="dxa"/>
            <w:gridSpan w:val="7"/>
            <w:vAlign w:val="center"/>
          </w:tcPr>
          <w:p w:rsidR="00C26770" w:rsidRPr="00C26770" w:rsidRDefault="00C26770" w:rsidP="00C26770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Задача 1.2. Создание условий для повышения качества реализации образовательных программ дошкольного образования</w:t>
            </w:r>
          </w:p>
        </w:tc>
      </w:tr>
      <w:tr w:rsidR="00E36D82" w:rsidTr="00A5649A">
        <w:tc>
          <w:tcPr>
            <w:tcW w:w="540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6" w:type="dxa"/>
            <w:vAlign w:val="center"/>
          </w:tcPr>
          <w:p w:rsidR="00E36D82" w:rsidRPr="00C26770" w:rsidRDefault="00E36D82" w:rsidP="00E36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1.2.1. </w:t>
            </w:r>
            <w:r w:rsidRPr="004F4EC9">
              <w:rPr>
                <w:rFonts w:ascii="Times New Roman" w:hAnsi="Times New Roman" w:cs="Times New Roman"/>
              </w:rPr>
              <w:t>Укрепление материально-технической базы в дошкольных образовательных организациях</w:t>
            </w:r>
          </w:p>
        </w:tc>
        <w:tc>
          <w:tcPr>
            <w:tcW w:w="2092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дошкольных образовательных организациях</w:t>
            </w:r>
          </w:p>
        </w:tc>
        <w:tc>
          <w:tcPr>
            <w:tcW w:w="2313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предписаний контрольно-надзорных органов</w:t>
            </w:r>
          </w:p>
        </w:tc>
        <w:tc>
          <w:tcPr>
            <w:tcW w:w="2460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дошкольных образовательных организациях</w:t>
            </w:r>
          </w:p>
        </w:tc>
      </w:tr>
      <w:tr w:rsidR="00E36D82" w:rsidTr="00A5649A">
        <w:tc>
          <w:tcPr>
            <w:tcW w:w="540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6" w:type="dxa"/>
            <w:vAlign w:val="center"/>
          </w:tcPr>
          <w:p w:rsidR="00E36D82" w:rsidRPr="00C26770" w:rsidRDefault="00E36D82" w:rsidP="00E36D82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1.2.2. Укрепление материально-технической базы и создание безопасных условий в организациях в сфере образования в рамках реализации народных инициатив</w:t>
            </w:r>
          </w:p>
        </w:tc>
        <w:tc>
          <w:tcPr>
            <w:tcW w:w="2092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и создан</w:t>
            </w:r>
            <w:r>
              <w:rPr>
                <w:rFonts w:ascii="Times New Roman" w:hAnsi="Times New Roman" w:cs="Times New Roman"/>
              </w:rPr>
              <w:t>ы</w:t>
            </w:r>
            <w:r w:rsidRPr="004F4EC9">
              <w:rPr>
                <w:rFonts w:ascii="Times New Roman" w:hAnsi="Times New Roman" w:cs="Times New Roman"/>
              </w:rPr>
              <w:t xml:space="preserve"> безопасны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услов</w:t>
            </w:r>
            <w:r>
              <w:rPr>
                <w:rFonts w:ascii="Times New Roman" w:hAnsi="Times New Roman" w:cs="Times New Roman"/>
              </w:rPr>
              <w:t>ия</w:t>
            </w:r>
            <w:r w:rsidRPr="004F4EC9">
              <w:rPr>
                <w:rFonts w:ascii="Times New Roman" w:hAnsi="Times New Roman" w:cs="Times New Roman"/>
              </w:rPr>
              <w:t xml:space="preserve"> в организациях в сфере образования в рамках реализации народных инициатив</w:t>
            </w:r>
          </w:p>
        </w:tc>
        <w:tc>
          <w:tcPr>
            <w:tcW w:w="2313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допущена кредиторская задолженность по средствам иной субсидии на у</w:t>
            </w:r>
            <w:r w:rsidRPr="004F4EC9">
              <w:rPr>
                <w:rFonts w:ascii="Times New Roman" w:hAnsi="Times New Roman" w:cs="Times New Roman"/>
              </w:rPr>
              <w:t>креплени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материально-технической базы и создание безопасных условий в </w:t>
            </w:r>
            <w:r w:rsidRPr="004F4EC9">
              <w:rPr>
                <w:rFonts w:ascii="Times New Roman" w:hAnsi="Times New Roman" w:cs="Times New Roman"/>
              </w:rPr>
              <w:lastRenderedPageBreak/>
              <w:t>организациях в сфере образования в рамках реализации народных инициатив</w:t>
            </w:r>
          </w:p>
        </w:tc>
        <w:tc>
          <w:tcPr>
            <w:tcW w:w="2460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и создан</w:t>
            </w:r>
            <w:r>
              <w:rPr>
                <w:rFonts w:ascii="Times New Roman" w:hAnsi="Times New Roman" w:cs="Times New Roman"/>
              </w:rPr>
              <w:t>ы</w:t>
            </w:r>
            <w:r w:rsidRPr="004F4EC9">
              <w:rPr>
                <w:rFonts w:ascii="Times New Roman" w:hAnsi="Times New Roman" w:cs="Times New Roman"/>
              </w:rPr>
              <w:t xml:space="preserve"> безопасны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услов</w:t>
            </w:r>
            <w:r>
              <w:rPr>
                <w:rFonts w:ascii="Times New Roman" w:hAnsi="Times New Roman" w:cs="Times New Roman"/>
              </w:rPr>
              <w:t>ия</w:t>
            </w:r>
            <w:r w:rsidRPr="004F4EC9">
              <w:rPr>
                <w:rFonts w:ascii="Times New Roman" w:hAnsi="Times New Roman" w:cs="Times New Roman"/>
              </w:rPr>
              <w:t xml:space="preserve"> в организациях в сфере образования в рамках реализации народных инициатив</w:t>
            </w:r>
          </w:p>
        </w:tc>
      </w:tr>
      <w:tr w:rsidR="00E36D82" w:rsidTr="00A5649A">
        <w:tc>
          <w:tcPr>
            <w:tcW w:w="540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316" w:type="dxa"/>
            <w:vAlign w:val="center"/>
          </w:tcPr>
          <w:p w:rsidR="00E36D82" w:rsidRPr="00C26770" w:rsidRDefault="00E36D82" w:rsidP="00E36D82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1.2.3. Укрепление материально-технической базы и создание безопасных условий в организациях в сфере образования в Республике Коми</w:t>
            </w:r>
          </w:p>
        </w:tc>
        <w:tc>
          <w:tcPr>
            <w:tcW w:w="2092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eastAsia="Calibri" w:hAnsi="Times New Roman" w:cs="Times New Roman"/>
              </w:rPr>
              <w:t>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объектов муниципальных образовательных организаций</w:t>
            </w:r>
          </w:p>
        </w:tc>
        <w:tc>
          <w:tcPr>
            <w:tcW w:w="2313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допущена кредиторская задолженность по средствам иной субсидии на у</w:t>
            </w:r>
            <w:r w:rsidRPr="004F4EC9">
              <w:rPr>
                <w:rFonts w:ascii="Times New Roman" w:hAnsi="Times New Roman" w:cs="Times New Roman"/>
              </w:rPr>
              <w:t>креплени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материально-технической базы и создание безопасных условий в организациях в сфере образования в </w:t>
            </w:r>
            <w:r>
              <w:rPr>
                <w:rFonts w:ascii="Times New Roman" w:hAnsi="Times New Roman" w:cs="Times New Roman"/>
              </w:rPr>
              <w:t>Республике Коми</w:t>
            </w:r>
          </w:p>
        </w:tc>
        <w:tc>
          <w:tcPr>
            <w:tcW w:w="2460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eastAsia="Calibri" w:hAnsi="Times New Roman" w:cs="Times New Roman"/>
              </w:rPr>
              <w:t>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объектов муниципальных образовательных организаций</w:t>
            </w:r>
          </w:p>
        </w:tc>
      </w:tr>
      <w:tr w:rsidR="00E36D82" w:rsidTr="00A5649A">
        <w:tc>
          <w:tcPr>
            <w:tcW w:w="540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16" w:type="dxa"/>
            <w:vAlign w:val="center"/>
          </w:tcPr>
          <w:p w:rsidR="00E36D82" w:rsidRPr="00C26770" w:rsidRDefault="00E36D82" w:rsidP="00E36D82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1.2.4. </w:t>
            </w:r>
            <w:r w:rsidR="00EB0BB1" w:rsidRPr="00EB0BB1">
              <w:rPr>
                <w:rFonts w:ascii="Times New Roman" w:eastAsia="Times New Roman" w:hAnsi="Times New Roman" w:cs="Times New Roman"/>
              </w:rPr>
              <w:t>Реализация народных проектов в сфере образования, прошедших отбор в рамках проекта «Народный бюджет»</w:t>
            </w:r>
          </w:p>
        </w:tc>
        <w:tc>
          <w:tcPr>
            <w:tcW w:w="2092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  <w:tc>
          <w:tcPr>
            <w:tcW w:w="2313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народные проекты в сфере образования не реализованы</w:t>
            </w:r>
          </w:p>
        </w:tc>
        <w:tc>
          <w:tcPr>
            <w:tcW w:w="2460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</w:tr>
      <w:tr w:rsidR="00E36D82" w:rsidTr="00FC7D7F">
        <w:tc>
          <w:tcPr>
            <w:tcW w:w="14678" w:type="dxa"/>
            <w:gridSpan w:val="7"/>
          </w:tcPr>
          <w:p w:rsidR="00E36D82" w:rsidRPr="004A2AD5" w:rsidRDefault="00E36D82" w:rsidP="00E40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E40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</w:t>
            </w:r>
          </w:p>
        </w:tc>
      </w:tr>
      <w:tr w:rsidR="00E36D82" w:rsidTr="00FC7D7F">
        <w:tc>
          <w:tcPr>
            <w:tcW w:w="14678" w:type="dxa"/>
            <w:gridSpan w:val="7"/>
          </w:tcPr>
          <w:p w:rsidR="00E36D82" w:rsidRDefault="00E36D82" w:rsidP="00E3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2.1. О</w:t>
            </w:r>
            <w:r w:rsidRPr="005F77EF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начального общего, основного общего, среднего общего образования</w:t>
            </w:r>
          </w:p>
        </w:tc>
      </w:tr>
      <w:tr w:rsidR="00E36D82" w:rsidTr="00A5649A">
        <w:tc>
          <w:tcPr>
            <w:tcW w:w="540" w:type="dxa"/>
            <w:vMerge w:val="restart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6" w:type="dxa"/>
            <w:vMerge w:val="restart"/>
            <w:vAlign w:val="center"/>
          </w:tcPr>
          <w:p w:rsidR="00E36D82" w:rsidRDefault="00E36D82" w:rsidP="00E36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.1.1.</w:t>
            </w:r>
            <w:r w:rsidR="005A0517">
              <w:rPr>
                <w:rFonts w:ascii="Times New Roman" w:hAnsi="Times New Roman" w:cs="Times New Roman"/>
              </w:rPr>
              <w:t xml:space="preserve"> </w:t>
            </w:r>
            <w:r w:rsidRPr="004F4EC9">
              <w:rPr>
                <w:rFonts w:ascii="Times New Roman" w:hAnsi="Times New Roman" w:cs="Times New Roman"/>
              </w:rPr>
              <w:t>Выполнение планового объема оказываемых услуг, установленного муниципальным заданием</w:t>
            </w:r>
          </w:p>
          <w:p w:rsidR="005A0517" w:rsidRPr="00C26770" w:rsidRDefault="005A0517" w:rsidP="00E36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2.1.2. </w:t>
            </w:r>
            <w:r w:rsidR="00EB0BB1" w:rsidRPr="00EB0BB1">
              <w:rPr>
                <w:rFonts w:ascii="Times New Roman" w:eastAsia="Times New Roman" w:hAnsi="Times New Roman" w:cs="Times New Roman"/>
              </w:rPr>
              <w:t>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092" w:type="dxa"/>
            <w:vMerge w:val="restart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Merge w:val="restart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Merge w:val="restart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муниципальное задание выполнено в полном объёме</w:t>
            </w:r>
          </w:p>
        </w:tc>
        <w:tc>
          <w:tcPr>
            <w:tcW w:w="2313" w:type="dxa"/>
            <w:vMerge w:val="restart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невыполнение учебного плана в полном объеме</w:t>
            </w:r>
          </w:p>
        </w:tc>
        <w:tc>
          <w:tcPr>
            <w:tcW w:w="2460" w:type="dxa"/>
            <w:vAlign w:val="center"/>
          </w:tcPr>
          <w:p w:rsidR="00E36D82" w:rsidRPr="004F4EC9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  <w:r w:rsidRPr="005A0517">
              <w:rPr>
                <w:rFonts w:ascii="Times New Roman" w:hAnsi="Times New Roman" w:cs="Times New Roman"/>
              </w:rPr>
              <w:t>численность детей в возрасте от 6,5 лет до 18 лет, охваченных начальным общим, основным общим, средним общим образованием</w:t>
            </w:r>
          </w:p>
        </w:tc>
      </w:tr>
      <w:tr w:rsidR="00A5649A" w:rsidTr="00A5649A">
        <w:tc>
          <w:tcPr>
            <w:tcW w:w="540" w:type="dxa"/>
            <w:vMerge/>
            <w:vAlign w:val="center"/>
          </w:tcPr>
          <w:p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:rsidR="00A5649A" w:rsidRPr="00C26770" w:rsidRDefault="00A5649A" w:rsidP="00E36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A5649A" w:rsidRPr="00C26770" w:rsidRDefault="00A5649A" w:rsidP="00E36D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:rsidR="00A5649A" w:rsidRPr="004F4EC9" w:rsidRDefault="00A5649A" w:rsidP="00844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FE638C">
              <w:rPr>
                <w:rFonts w:ascii="Times New Roman" w:hAnsi="Times New Roman" w:cs="Times New Roman"/>
              </w:rPr>
              <w:t xml:space="preserve"> детей-инвалидов </w:t>
            </w:r>
            <w:r>
              <w:rPr>
                <w:rFonts w:ascii="Times New Roman" w:hAnsi="Times New Roman" w:cs="Times New Roman"/>
              </w:rPr>
              <w:t>и детей с ОВЗ</w:t>
            </w:r>
            <w:r w:rsidRPr="00FE638C">
              <w:rPr>
                <w:rFonts w:ascii="Times New Roman" w:hAnsi="Times New Roman" w:cs="Times New Roman"/>
              </w:rPr>
              <w:t xml:space="preserve"> в возрасте от </w:t>
            </w:r>
            <w:r>
              <w:rPr>
                <w:rFonts w:ascii="Times New Roman" w:hAnsi="Times New Roman" w:cs="Times New Roman"/>
              </w:rPr>
              <w:t>6,5</w:t>
            </w:r>
            <w:r w:rsidRPr="00FE63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лет</w:t>
            </w:r>
            <w:r w:rsidRPr="00FE638C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18</w:t>
            </w:r>
            <w:r w:rsidRPr="00FE638C">
              <w:rPr>
                <w:rFonts w:ascii="Times New Roman" w:hAnsi="Times New Roman" w:cs="Times New Roman"/>
              </w:rPr>
              <w:t xml:space="preserve"> лет, </w:t>
            </w:r>
            <w:r w:rsidRPr="00536EE9">
              <w:rPr>
                <w:rFonts w:ascii="Times New Roman" w:hAnsi="Times New Roman" w:cs="Times New Roman"/>
              </w:rPr>
              <w:lastRenderedPageBreak/>
              <w:t>охваченн</w:t>
            </w:r>
            <w:r>
              <w:rPr>
                <w:rFonts w:ascii="Times New Roman" w:hAnsi="Times New Roman" w:cs="Times New Roman"/>
              </w:rPr>
              <w:t>ых</w:t>
            </w:r>
            <w:r w:rsidRPr="00536EE9">
              <w:rPr>
                <w:rFonts w:ascii="Times New Roman" w:hAnsi="Times New Roman" w:cs="Times New Roman"/>
              </w:rPr>
              <w:t xml:space="preserve"> начальным общим, основным общим, средним общим образованием</w:t>
            </w:r>
          </w:p>
        </w:tc>
      </w:tr>
      <w:tr w:rsidR="00A5649A" w:rsidTr="00A5649A">
        <w:tc>
          <w:tcPr>
            <w:tcW w:w="540" w:type="dxa"/>
            <w:vMerge/>
            <w:vAlign w:val="center"/>
          </w:tcPr>
          <w:p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:rsidR="00A5649A" w:rsidRPr="00C26770" w:rsidRDefault="00A5649A" w:rsidP="00E36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A5649A" w:rsidRPr="00C26770" w:rsidRDefault="00A5649A" w:rsidP="00E36D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:rsidR="00A5649A" w:rsidRPr="00C26770" w:rsidRDefault="00A5649A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:rsidR="00A5649A" w:rsidRPr="00FE638C" w:rsidRDefault="00A5649A" w:rsidP="00844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536EE9">
              <w:rPr>
                <w:rFonts w:ascii="Times New Roman" w:hAnsi="Times New Roman" w:cs="Times New Roman"/>
              </w:rPr>
              <w:t xml:space="preserve"> учащихся 10 </w:t>
            </w:r>
            <w:r>
              <w:rPr>
                <w:rFonts w:ascii="Times New Roman" w:hAnsi="Times New Roman" w:cs="Times New Roman"/>
              </w:rPr>
              <w:t>–</w:t>
            </w:r>
            <w:r w:rsidRPr="00536EE9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6EE9">
              <w:rPr>
                <w:rFonts w:ascii="Times New Roman" w:hAnsi="Times New Roman" w:cs="Times New Roman"/>
              </w:rPr>
              <w:t>классов в общеобразовательных организациях, обучающихся в классах с профильным и углубленным</w:t>
            </w:r>
            <w:r>
              <w:rPr>
                <w:rFonts w:ascii="Times New Roman" w:hAnsi="Times New Roman" w:cs="Times New Roman"/>
              </w:rPr>
              <w:t xml:space="preserve"> изучением отдельных предметов</w:t>
            </w:r>
          </w:p>
        </w:tc>
      </w:tr>
      <w:tr w:rsidR="00E36D82" w:rsidTr="00A5649A">
        <w:tc>
          <w:tcPr>
            <w:tcW w:w="540" w:type="dxa"/>
            <w:vMerge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:rsidR="00E36D82" w:rsidRPr="00C26770" w:rsidRDefault="00E36D82" w:rsidP="00E36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:rsidR="00E36D82" w:rsidRPr="009869CB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9869CB">
              <w:rPr>
                <w:rFonts w:ascii="Times New Roman" w:hAnsi="Times New Roman" w:cs="Times New Roman"/>
              </w:rPr>
              <w:t xml:space="preserve"> обучающихся общеобразовательных организаций, изучающих учебные предметы этнокультурной направленности и (или) коми я</w:t>
            </w:r>
            <w:r>
              <w:rPr>
                <w:rFonts w:ascii="Times New Roman" w:hAnsi="Times New Roman" w:cs="Times New Roman"/>
              </w:rPr>
              <w:t>зык (родной и государственный)</w:t>
            </w:r>
          </w:p>
        </w:tc>
      </w:tr>
      <w:tr w:rsidR="00C26134" w:rsidTr="00A5649A">
        <w:tc>
          <w:tcPr>
            <w:tcW w:w="540" w:type="dxa"/>
            <w:vMerge w:val="restart"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6" w:type="dxa"/>
            <w:vMerge w:val="restart"/>
            <w:vAlign w:val="center"/>
          </w:tcPr>
          <w:p w:rsidR="00C26134" w:rsidRPr="00C26770" w:rsidRDefault="00C26134" w:rsidP="005A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="005A05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EB0BB1" w:rsidRPr="00EB0BB1">
              <w:rPr>
                <w:rFonts w:ascii="Times New Roman" w:hAnsi="Times New Roman" w:cs="Times New Roman"/>
              </w:rPr>
              <w:t>Субвенции на реализацию муниципальными дошкольными и общеобразовательными организациями в Республике Коми образовательных программ</w:t>
            </w:r>
          </w:p>
        </w:tc>
        <w:tc>
          <w:tcPr>
            <w:tcW w:w="2092" w:type="dxa"/>
            <w:vMerge w:val="restart"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Merge w:val="restart"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Merge w:val="restart"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муниципальное задание выполнено в полном объёме</w:t>
            </w:r>
          </w:p>
        </w:tc>
        <w:tc>
          <w:tcPr>
            <w:tcW w:w="2313" w:type="dxa"/>
            <w:vMerge w:val="restart"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невыполнение учебного плана в полном объеме</w:t>
            </w:r>
          </w:p>
        </w:tc>
        <w:tc>
          <w:tcPr>
            <w:tcW w:w="2460" w:type="dxa"/>
            <w:vAlign w:val="center"/>
          </w:tcPr>
          <w:p w:rsidR="00C26134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 xml:space="preserve">достигнуты установленные показатели средней заработной платы педагогических работников </w:t>
            </w:r>
            <w:r>
              <w:rPr>
                <w:rFonts w:ascii="Times New Roman" w:hAnsi="Times New Roman" w:cs="Times New Roman"/>
              </w:rPr>
              <w:t>обще</w:t>
            </w:r>
            <w:r w:rsidRPr="00FE638C">
              <w:rPr>
                <w:rFonts w:ascii="Times New Roman" w:hAnsi="Times New Roman" w:cs="Times New Roman"/>
              </w:rPr>
              <w:t>образовательных организаций в муниципальном районе, городском округе, муниципальном округе</w:t>
            </w:r>
          </w:p>
        </w:tc>
      </w:tr>
      <w:tr w:rsidR="00C26134" w:rsidTr="00A5649A">
        <w:tc>
          <w:tcPr>
            <w:tcW w:w="540" w:type="dxa"/>
            <w:vMerge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:rsidR="00C26134" w:rsidRPr="00C26770" w:rsidRDefault="00C26134" w:rsidP="00E36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:rsidR="00C26134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 xml:space="preserve">соблюдена доля </w:t>
            </w:r>
            <w:r w:rsidRPr="00A76B9A">
              <w:rPr>
                <w:rFonts w:ascii="Times New Roman" w:hAnsi="Times New Roman" w:cs="Times New Roman"/>
              </w:rPr>
              <w:lastRenderedPageBreak/>
              <w:t>расходов на оплату труда административно-управленческого и вспомогательного персонала в общем фонде оплаты труда муниципальных дошкольных и муниципальных общеобразовательных организаций в Республике Коми</w:t>
            </w:r>
          </w:p>
        </w:tc>
      </w:tr>
      <w:tr w:rsidR="00C26134" w:rsidTr="00A5649A">
        <w:tc>
          <w:tcPr>
            <w:tcW w:w="540" w:type="dxa"/>
            <w:vMerge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:rsidR="00C26134" w:rsidRPr="00C26770" w:rsidRDefault="00C26134" w:rsidP="00E36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vAlign w:val="center"/>
          </w:tcPr>
          <w:p w:rsidR="00C26134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:rsidR="00C26134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дошкольных и муниципальных общеобразовательных организаций)</w:t>
            </w:r>
          </w:p>
        </w:tc>
      </w:tr>
      <w:tr w:rsidR="00E36D82" w:rsidTr="00A5649A">
        <w:tc>
          <w:tcPr>
            <w:tcW w:w="540" w:type="dxa"/>
            <w:vAlign w:val="center"/>
          </w:tcPr>
          <w:p w:rsidR="00E36D82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16" w:type="dxa"/>
            <w:vAlign w:val="center"/>
          </w:tcPr>
          <w:p w:rsidR="00E36D82" w:rsidRPr="00C26770" w:rsidRDefault="00C26134" w:rsidP="005A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36D82">
              <w:rPr>
                <w:rFonts w:ascii="Times New Roman" w:hAnsi="Times New Roman" w:cs="Times New Roman"/>
              </w:rPr>
              <w:t>.1.</w:t>
            </w:r>
            <w:r w:rsidR="005A0517">
              <w:rPr>
                <w:rFonts w:ascii="Times New Roman" w:hAnsi="Times New Roman" w:cs="Times New Roman"/>
              </w:rPr>
              <w:t>4</w:t>
            </w:r>
            <w:r w:rsidR="00E36D82">
              <w:rPr>
                <w:rFonts w:ascii="Times New Roman" w:hAnsi="Times New Roman" w:cs="Times New Roman"/>
              </w:rPr>
              <w:t xml:space="preserve">. </w:t>
            </w:r>
            <w:r w:rsidR="00E36D82" w:rsidRPr="004F4EC9">
              <w:rPr>
                <w:rFonts w:ascii="Times New Roman" w:hAnsi="Times New Roman" w:cs="Times New Roman"/>
              </w:rPr>
              <w:t>Оплата муниципальными учреждениями расходов по коммунальным услугам</w:t>
            </w:r>
          </w:p>
        </w:tc>
        <w:tc>
          <w:tcPr>
            <w:tcW w:w="2092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кредиторской задолженности </w:t>
            </w:r>
            <w:r w:rsidRPr="00A76B9A">
              <w:rPr>
                <w:rFonts w:ascii="Times New Roman" w:hAnsi="Times New Roman" w:cs="Times New Roman"/>
              </w:rPr>
              <w:t>по расходам за энергетические ресурсы</w:t>
            </w:r>
          </w:p>
        </w:tc>
        <w:tc>
          <w:tcPr>
            <w:tcW w:w="2313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допущена кредиторская задолженность </w:t>
            </w:r>
            <w:r w:rsidRPr="00A76B9A">
              <w:rPr>
                <w:rFonts w:ascii="Times New Roman" w:hAnsi="Times New Roman" w:cs="Times New Roman"/>
              </w:rPr>
              <w:t>по расходам за энергетические ресурсы</w:t>
            </w:r>
          </w:p>
        </w:tc>
        <w:tc>
          <w:tcPr>
            <w:tcW w:w="2460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обеспечено отсутствие у муниципальных учреждений просроченной кредиторской задолженности по расходам за энергетические ресурсы</w:t>
            </w:r>
          </w:p>
        </w:tc>
      </w:tr>
      <w:tr w:rsidR="00E36D82" w:rsidTr="00A5649A">
        <w:tc>
          <w:tcPr>
            <w:tcW w:w="540" w:type="dxa"/>
            <w:vAlign w:val="center"/>
          </w:tcPr>
          <w:p w:rsidR="00E36D82" w:rsidRPr="00C26770" w:rsidRDefault="00C26134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16" w:type="dxa"/>
            <w:vAlign w:val="center"/>
          </w:tcPr>
          <w:p w:rsidR="00E36D82" w:rsidRPr="00C26770" w:rsidRDefault="00C26134" w:rsidP="005A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36D82">
              <w:rPr>
                <w:rFonts w:ascii="Times New Roman" w:hAnsi="Times New Roman" w:cs="Times New Roman"/>
              </w:rPr>
              <w:t>.1.</w:t>
            </w:r>
            <w:r w:rsidR="005A0517">
              <w:rPr>
                <w:rFonts w:ascii="Times New Roman" w:hAnsi="Times New Roman" w:cs="Times New Roman"/>
              </w:rPr>
              <w:t>5</w:t>
            </w:r>
            <w:r w:rsidR="00E36D82">
              <w:rPr>
                <w:rFonts w:ascii="Times New Roman" w:hAnsi="Times New Roman" w:cs="Times New Roman"/>
              </w:rPr>
              <w:t xml:space="preserve">. </w:t>
            </w:r>
            <w:r w:rsidR="00EB0BB1" w:rsidRPr="00EB0BB1">
              <w:rPr>
                <w:rFonts w:ascii="Times New Roman" w:hAnsi="Times New Roman" w:cs="Times New Roman"/>
              </w:rPr>
              <w:t xml:space="preserve">Субвенции на предоставление компенсации родителям (законным представителям) платы за </w:t>
            </w:r>
            <w:r w:rsidR="00EB0BB1" w:rsidRPr="00EB0BB1">
              <w:rPr>
                <w:rFonts w:ascii="Times New Roman" w:hAnsi="Times New Roman" w:cs="Times New Roman"/>
              </w:rPr>
              <w:lastRenderedPageBreak/>
              <w:t>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092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компенсация выплачена </w:t>
            </w:r>
            <w:r w:rsidRPr="00A76B9A">
              <w:rPr>
                <w:rFonts w:ascii="Times New Roman" w:hAnsi="Times New Roman" w:cs="Times New Roman"/>
              </w:rPr>
              <w:t>родителям (законным представителям)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B9A">
              <w:rPr>
                <w:rFonts w:ascii="Times New Roman" w:hAnsi="Times New Roman" w:cs="Times New Roman"/>
              </w:rPr>
              <w:t xml:space="preserve">за </w:t>
            </w:r>
            <w:r w:rsidRPr="00A76B9A">
              <w:rPr>
                <w:rFonts w:ascii="Times New Roman" w:hAnsi="Times New Roman" w:cs="Times New Roman"/>
              </w:rPr>
              <w:lastRenderedPageBreak/>
              <w:t>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313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допущена кредиторская задолженность по выплате компенсации </w:t>
            </w:r>
            <w:r w:rsidRPr="00A76B9A">
              <w:rPr>
                <w:rFonts w:ascii="Times New Roman" w:hAnsi="Times New Roman" w:cs="Times New Roman"/>
              </w:rPr>
              <w:lastRenderedPageBreak/>
              <w:t>родителям (законным представителям)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B9A">
              <w:rPr>
                <w:rFonts w:ascii="Times New Roman" w:hAnsi="Times New Roman" w:cs="Times New Roman"/>
              </w:rPr>
              <w:t>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460" w:type="dxa"/>
            <w:vAlign w:val="center"/>
          </w:tcPr>
          <w:p w:rsidR="00E36D82" w:rsidRPr="00C26770" w:rsidRDefault="00E36D82" w:rsidP="00E36D82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lastRenderedPageBreak/>
              <w:t xml:space="preserve">численность родителей (законных представителей), воспользовавшихся </w:t>
            </w:r>
            <w:r w:rsidRPr="00BF72F8">
              <w:rPr>
                <w:rFonts w:ascii="Times New Roman" w:hAnsi="Times New Roman" w:cs="Times New Roman"/>
              </w:rPr>
              <w:lastRenderedPageBreak/>
              <w:t>правом на получение компенсации части родительской платы</w:t>
            </w:r>
          </w:p>
        </w:tc>
      </w:tr>
      <w:tr w:rsidR="00C26134" w:rsidTr="00A5649A">
        <w:tc>
          <w:tcPr>
            <w:tcW w:w="54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316" w:type="dxa"/>
            <w:vAlign w:val="center"/>
          </w:tcPr>
          <w:p w:rsidR="00C26134" w:rsidRPr="00C26770" w:rsidRDefault="00C26134" w:rsidP="005A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5A05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за классное руководство педагогическим работникам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092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2313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допущена кредиторская задолженность по </w:t>
            </w: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>выплат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 xml:space="preserve"> денежного вознаграждения за классное руководство, предоставляем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педагогическим работник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 образовательных организаций</w:t>
            </w:r>
          </w:p>
        </w:tc>
        <w:tc>
          <w:tcPr>
            <w:tcW w:w="246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</w:tr>
      <w:tr w:rsidR="00C26134" w:rsidTr="00A5649A">
        <w:tc>
          <w:tcPr>
            <w:tcW w:w="54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16" w:type="dxa"/>
            <w:vAlign w:val="center"/>
          </w:tcPr>
          <w:p w:rsidR="00C26134" w:rsidRPr="00ED5E6E" w:rsidRDefault="00C26134" w:rsidP="00C261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="005A051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советников директора по воспитанию и взаимодействию с</w:t>
            </w:r>
          </w:p>
          <w:p w:rsidR="00C26134" w:rsidRPr="00ED5E6E" w:rsidRDefault="00C26134" w:rsidP="00C261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детскими общественными</w:t>
            </w:r>
          </w:p>
          <w:p w:rsidR="00C26134" w:rsidRPr="00C26770" w:rsidRDefault="00C26134" w:rsidP="00C26134">
            <w:pPr>
              <w:rPr>
                <w:rFonts w:ascii="Times New Roman" w:hAnsi="Times New Roman" w:cs="Times New Roman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объединениями в общеобразовательных организациях</w:t>
            </w:r>
          </w:p>
        </w:tc>
        <w:tc>
          <w:tcPr>
            <w:tcW w:w="2092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 xml:space="preserve">в государственных и муниципальных общеобразовательных организациях, и их структурных подразделениях реализованы мероприятия по обеспечению деятельности </w:t>
            </w: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313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допущена кредиторская задолженность по </w:t>
            </w: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обеспечению деятельности советников директора по воспитанию и взаимодействию с детскими общественными </w:t>
            </w: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объединениями</w:t>
            </w:r>
          </w:p>
        </w:tc>
        <w:tc>
          <w:tcPr>
            <w:tcW w:w="246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государственных и муниципальных общеобразовательных организациях, и их структурных подразделениях реализованы мероприятия по обеспечению деятельности </w:t>
            </w: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советников директора по воспитанию и взаимодействию с детскими общественными объединениями</w:t>
            </w:r>
          </w:p>
        </w:tc>
      </w:tr>
      <w:tr w:rsidR="00C26134" w:rsidTr="00A5649A">
        <w:tc>
          <w:tcPr>
            <w:tcW w:w="54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316" w:type="dxa"/>
            <w:vAlign w:val="center"/>
          </w:tcPr>
          <w:p w:rsidR="00C26134" w:rsidRPr="00C26770" w:rsidRDefault="00C26134" w:rsidP="005A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5A05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2092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C26134" w:rsidRPr="000D5200" w:rsidRDefault="00C26134" w:rsidP="00C261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обеспечены выплаты ежемесячного денежного вознаграждения советникам директоров по воспитанию и взаимодействию с</w:t>
            </w:r>
          </w:p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детскими общественными объединениями</w:t>
            </w:r>
          </w:p>
        </w:tc>
        <w:tc>
          <w:tcPr>
            <w:tcW w:w="2313" w:type="dxa"/>
            <w:vAlign w:val="center"/>
          </w:tcPr>
          <w:p w:rsidR="00C26134" w:rsidRPr="000D5200" w:rsidRDefault="00C26134" w:rsidP="00C261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допущена кредиторская задолженность по </w:t>
            </w: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выплат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</w:t>
            </w: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 xml:space="preserve"> ежемесячного денежного вознаграждения советникам директоров по воспитанию и взаимодействию с</w:t>
            </w:r>
          </w:p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детскими общественными объединениями</w:t>
            </w:r>
          </w:p>
        </w:tc>
        <w:tc>
          <w:tcPr>
            <w:tcW w:w="2460" w:type="dxa"/>
            <w:vAlign w:val="center"/>
          </w:tcPr>
          <w:p w:rsidR="00C26134" w:rsidRPr="000D5200" w:rsidRDefault="00C26134" w:rsidP="00C261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обеспечены выплаты ежемесячного денежного вознаграждения советникам директоров по воспитанию и взаимодействию с</w:t>
            </w:r>
          </w:p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детскими общественными объединениями</w:t>
            </w:r>
          </w:p>
        </w:tc>
      </w:tr>
      <w:tr w:rsidR="00C26134" w:rsidTr="00FC7D7F">
        <w:tc>
          <w:tcPr>
            <w:tcW w:w="14678" w:type="dxa"/>
            <w:gridSpan w:val="7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2.2.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77EF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повышения качества реализации образовательных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</w:tr>
      <w:tr w:rsidR="00C26134" w:rsidTr="00A5649A">
        <w:tc>
          <w:tcPr>
            <w:tcW w:w="54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16" w:type="dxa"/>
            <w:vAlign w:val="center"/>
          </w:tcPr>
          <w:p w:rsidR="00C26134" w:rsidRPr="00C26770" w:rsidRDefault="00C26134" w:rsidP="00C2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.2.1. Укрепление материально-технической базы</w:t>
            </w:r>
          </w:p>
        </w:tc>
        <w:tc>
          <w:tcPr>
            <w:tcW w:w="2092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общеобразовательных организациях</w:t>
            </w:r>
          </w:p>
        </w:tc>
        <w:tc>
          <w:tcPr>
            <w:tcW w:w="2313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предписаний контрольно-надзорных органов</w:t>
            </w:r>
          </w:p>
        </w:tc>
        <w:tc>
          <w:tcPr>
            <w:tcW w:w="246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общеобразовательных организациях</w:t>
            </w:r>
          </w:p>
        </w:tc>
      </w:tr>
      <w:tr w:rsidR="00C26134" w:rsidTr="00A5649A">
        <w:tc>
          <w:tcPr>
            <w:tcW w:w="54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16" w:type="dxa"/>
            <w:vAlign w:val="center"/>
          </w:tcPr>
          <w:p w:rsidR="00C26134" w:rsidRPr="00C26770" w:rsidRDefault="00C26134" w:rsidP="00C2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.2.2. Укрепление материально-технической базы и создание безопасных условий в организациях в сфере образования в рамках реализации народных инициатив</w:t>
            </w:r>
          </w:p>
        </w:tc>
        <w:tc>
          <w:tcPr>
            <w:tcW w:w="2092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и создан</w:t>
            </w:r>
            <w:r>
              <w:rPr>
                <w:rFonts w:ascii="Times New Roman" w:hAnsi="Times New Roman" w:cs="Times New Roman"/>
              </w:rPr>
              <w:t>ы</w:t>
            </w:r>
            <w:r w:rsidRPr="004F4EC9">
              <w:rPr>
                <w:rFonts w:ascii="Times New Roman" w:hAnsi="Times New Roman" w:cs="Times New Roman"/>
              </w:rPr>
              <w:t xml:space="preserve"> безопасны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услов</w:t>
            </w:r>
            <w:r>
              <w:rPr>
                <w:rFonts w:ascii="Times New Roman" w:hAnsi="Times New Roman" w:cs="Times New Roman"/>
              </w:rPr>
              <w:t>ия</w:t>
            </w:r>
            <w:r w:rsidRPr="004F4EC9">
              <w:rPr>
                <w:rFonts w:ascii="Times New Roman" w:hAnsi="Times New Roman" w:cs="Times New Roman"/>
              </w:rPr>
              <w:t xml:space="preserve"> в организациях в сфере образования в рамках реализации народных инициатив</w:t>
            </w:r>
          </w:p>
        </w:tc>
        <w:tc>
          <w:tcPr>
            <w:tcW w:w="2313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допущена кредиторская задолженность по средствам иной субсидии на у</w:t>
            </w:r>
            <w:r w:rsidRPr="004F4EC9">
              <w:rPr>
                <w:rFonts w:ascii="Times New Roman" w:hAnsi="Times New Roman" w:cs="Times New Roman"/>
              </w:rPr>
              <w:t>креплени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материально-технической базы и создание безопасных условий в </w:t>
            </w:r>
            <w:r w:rsidRPr="004F4EC9">
              <w:rPr>
                <w:rFonts w:ascii="Times New Roman" w:hAnsi="Times New Roman" w:cs="Times New Roman"/>
              </w:rPr>
              <w:lastRenderedPageBreak/>
              <w:t>организациях в сфере образования в рамках реализации народных инициатив</w:t>
            </w:r>
          </w:p>
        </w:tc>
        <w:tc>
          <w:tcPr>
            <w:tcW w:w="246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и создан</w:t>
            </w:r>
            <w:r>
              <w:rPr>
                <w:rFonts w:ascii="Times New Roman" w:hAnsi="Times New Roman" w:cs="Times New Roman"/>
              </w:rPr>
              <w:t>ы</w:t>
            </w:r>
            <w:r w:rsidRPr="004F4EC9">
              <w:rPr>
                <w:rFonts w:ascii="Times New Roman" w:hAnsi="Times New Roman" w:cs="Times New Roman"/>
              </w:rPr>
              <w:t xml:space="preserve"> безопасны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услов</w:t>
            </w:r>
            <w:r>
              <w:rPr>
                <w:rFonts w:ascii="Times New Roman" w:hAnsi="Times New Roman" w:cs="Times New Roman"/>
              </w:rPr>
              <w:t>ия</w:t>
            </w:r>
            <w:r w:rsidRPr="004F4EC9">
              <w:rPr>
                <w:rFonts w:ascii="Times New Roman" w:hAnsi="Times New Roman" w:cs="Times New Roman"/>
              </w:rPr>
              <w:t xml:space="preserve"> в организациях в сфере образования в рамках реализации народных инициатив</w:t>
            </w:r>
          </w:p>
        </w:tc>
      </w:tr>
      <w:tr w:rsidR="00C26134" w:rsidTr="00A5649A">
        <w:tc>
          <w:tcPr>
            <w:tcW w:w="54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3316" w:type="dxa"/>
            <w:vAlign w:val="center"/>
          </w:tcPr>
          <w:p w:rsidR="00C26134" w:rsidRPr="00C26770" w:rsidRDefault="00C26134" w:rsidP="00C2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.2.3. Укрепление материально-технической базы и создание безопасных условий в организациях в сфере образования в Республике Коми</w:t>
            </w:r>
          </w:p>
        </w:tc>
        <w:tc>
          <w:tcPr>
            <w:tcW w:w="2092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eastAsia="Calibri" w:hAnsi="Times New Roman" w:cs="Times New Roman"/>
              </w:rPr>
              <w:t>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объектов муниципальных образовательных организаций</w:t>
            </w:r>
          </w:p>
        </w:tc>
        <w:tc>
          <w:tcPr>
            <w:tcW w:w="2313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допущена кредиторская задолженность по средствам иной субсидии на у</w:t>
            </w:r>
            <w:r w:rsidRPr="004F4EC9">
              <w:rPr>
                <w:rFonts w:ascii="Times New Roman" w:hAnsi="Times New Roman" w:cs="Times New Roman"/>
              </w:rPr>
              <w:t>креплени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материально-технической базы и создание безопасных условий в организациях в сфере образования в </w:t>
            </w:r>
            <w:r>
              <w:rPr>
                <w:rFonts w:ascii="Times New Roman" w:hAnsi="Times New Roman" w:cs="Times New Roman"/>
              </w:rPr>
              <w:t>Республике Коми</w:t>
            </w:r>
          </w:p>
        </w:tc>
        <w:tc>
          <w:tcPr>
            <w:tcW w:w="246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eastAsia="Calibri" w:hAnsi="Times New Roman" w:cs="Times New Roman"/>
              </w:rPr>
              <w:t>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объектов муниципальных образовательных организаций</w:t>
            </w:r>
          </w:p>
        </w:tc>
      </w:tr>
      <w:tr w:rsidR="00C26134" w:rsidTr="00A5649A">
        <w:tc>
          <w:tcPr>
            <w:tcW w:w="54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16" w:type="dxa"/>
            <w:vAlign w:val="center"/>
          </w:tcPr>
          <w:p w:rsidR="00C26134" w:rsidRPr="00C26770" w:rsidRDefault="00C26134" w:rsidP="0010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2.2.4. Проведение </w:t>
            </w:r>
            <w:r w:rsidR="001057F3">
              <w:rPr>
                <w:rFonts w:ascii="Times New Roman" w:hAnsi="Times New Roman" w:cs="Times New Roman"/>
              </w:rPr>
              <w:t>окружных</w:t>
            </w:r>
            <w:r>
              <w:rPr>
                <w:rFonts w:ascii="Times New Roman" w:hAnsi="Times New Roman" w:cs="Times New Roman"/>
              </w:rPr>
              <w:t xml:space="preserve"> мероприятий</w:t>
            </w:r>
          </w:p>
        </w:tc>
        <w:tc>
          <w:tcPr>
            <w:tcW w:w="2092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C26134" w:rsidRPr="00C26770" w:rsidRDefault="00C26134" w:rsidP="00105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проведены </w:t>
            </w:r>
            <w:r w:rsidR="001057F3">
              <w:rPr>
                <w:rFonts w:ascii="Times New Roman" w:hAnsi="Times New Roman" w:cs="Times New Roman"/>
              </w:rPr>
              <w:t>окружные</w:t>
            </w:r>
            <w:r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2313" w:type="dxa"/>
            <w:vAlign w:val="center"/>
          </w:tcPr>
          <w:p w:rsidR="00C26134" w:rsidRPr="00C26770" w:rsidRDefault="001057F3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окружные </w:t>
            </w:r>
            <w:r w:rsidR="00C26134">
              <w:rPr>
                <w:rFonts w:ascii="Times New Roman" w:hAnsi="Times New Roman" w:cs="Times New Roman"/>
              </w:rPr>
              <w:t>мероприятия не проведены</w:t>
            </w:r>
          </w:p>
        </w:tc>
        <w:tc>
          <w:tcPr>
            <w:tcW w:w="2460" w:type="dxa"/>
            <w:vAlign w:val="center"/>
          </w:tcPr>
          <w:p w:rsidR="00C26134" w:rsidRPr="00C26770" w:rsidRDefault="00C26134" w:rsidP="00105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проведены </w:t>
            </w:r>
            <w:r w:rsidR="001057F3">
              <w:rPr>
                <w:rFonts w:ascii="Times New Roman" w:hAnsi="Times New Roman" w:cs="Times New Roman"/>
              </w:rPr>
              <w:t>окружные</w:t>
            </w:r>
            <w:r>
              <w:rPr>
                <w:rFonts w:ascii="Times New Roman" w:hAnsi="Times New Roman" w:cs="Times New Roman"/>
              </w:rPr>
              <w:t xml:space="preserve"> мероприятия</w:t>
            </w:r>
          </w:p>
        </w:tc>
      </w:tr>
      <w:tr w:rsidR="00C26134" w:rsidTr="00A5649A">
        <w:tc>
          <w:tcPr>
            <w:tcW w:w="540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16" w:type="dxa"/>
            <w:vAlign w:val="center"/>
          </w:tcPr>
          <w:p w:rsidR="00C26134" w:rsidRPr="00C26770" w:rsidRDefault="00C26134" w:rsidP="00C2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2.2.5. Развитие системы оценки качества образован</w:t>
            </w:r>
          </w:p>
        </w:tc>
        <w:tc>
          <w:tcPr>
            <w:tcW w:w="2092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C26134" w:rsidRPr="00C26770" w:rsidRDefault="00C26134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C26134" w:rsidRPr="00C26770" w:rsidRDefault="000F646E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E40D02">
              <w:rPr>
                <w:rFonts w:ascii="Times New Roman" w:hAnsi="Times New Roman" w:cs="Times New Roman"/>
              </w:rPr>
              <w:t xml:space="preserve">% </w:t>
            </w:r>
            <w:r w:rsidR="00C26134" w:rsidRPr="009869CB">
              <w:rPr>
                <w:rFonts w:ascii="Times New Roman" w:hAnsi="Times New Roman" w:cs="Times New Roman"/>
              </w:rPr>
              <w:t xml:space="preserve">выпускников общеобразовательных организаций, сдавших единый государственный экзамен </w:t>
            </w:r>
            <w:r w:rsidR="00C26134">
              <w:rPr>
                <w:rFonts w:ascii="Times New Roman" w:hAnsi="Times New Roman" w:cs="Times New Roman"/>
              </w:rPr>
              <w:t>по русскому языку и математике</w:t>
            </w:r>
          </w:p>
        </w:tc>
        <w:tc>
          <w:tcPr>
            <w:tcW w:w="2313" w:type="dxa"/>
            <w:vAlign w:val="center"/>
          </w:tcPr>
          <w:p w:rsidR="00C26134" w:rsidRPr="00C26770" w:rsidRDefault="000F646E" w:rsidP="00C2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100</w:t>
            </w:r>
            <w:r w:rsidR="00E40D02">
              <w:rPr>
                <w:rFonts w:ascii="Times New Roman" w:hAnsi="Times New Roman" w:cs="Times New Roman"/>
              </w:rPr>
              <w:t xml:space="preserve">% </w:t>
            </w:r>
            <w:r w:rsidR="00E40D02" w:rsidRPr="009869CB">
              <w:rPr>
                <w:rFonts w:ascii="Times New Roman" w:hAnsi="Times New Roman" w:cs="Times New Roman"/>
              </w:rPr>
              <w:t xml:space="preserve">выпускников общеобразовательных организаций, </w:t>
            </w:r>
            <w:r w:rsidR="00E40D02">
              <w:rPr>
                <w:rFonts w:ascii="Times New Roman" w:hAnsi="Times New Roman" w:cs="Times New Roman"/>
              </w:rPr>
              <w:t xml:space="preserve">не </w:t>
            </w:r>
            <w:r w:rsidR="00E40D02" w:rsidRPr="009869CB">
              <w:rPr>
                <w:rFonts w:ascii="Times New Roman" w:hAnsi="Times New Roman" w:cs="Times New Roman"/>
              </w:rPr>
              <w:t xml:space="preserve">сдавших единый государственный экзамен </w:t>
            </w:r>
            <w:r w:rsidR="00E40D02">
              <w:rPr>
                <w:rFonts w:ascii="Times New Roman" w:hAnsi="Times New Roman" w:cs="Times New Roman"/>
              </w:rPr>
              <w:t>по русскому языку и математике</w:t>
            </w:r>
          </w:p>
        </w:tc>
        <w:tc>
          <w:tcPr>
            <w:tcW w:w="2460" w:type="dxa"/>
            <w:vAlign w:val="center"/>
          </w:tcPr>
          <w:p w:rsidR="00C26134" w:rsidRPr="00C26770" w:rsidRDefault="00AD640B" w:rsidP="00C26134">
            <w:pPr>
              <w:jc w:val="center"/>
              <w:rPr>
                <w:rFonts w:ascii="Times New Roman" w:hAnsi="Times New Roman" w:cs="Times New Roman"/>
              </w:rPr>
            </w:pPr>
            <w:r w:rsidRPr="005A0517">
              <w:rPr>
                <w:rFonts w:ascii="Times New Roman" w:hAnsi="Times New Roman" w:cs="Times New Roman"/>
              </w:rPr>
              <w:t>доля</w:t>
            </w:r>
            <w:r w:rsidR="00C26134" w:rsidRPr="005A0517">
              <w:rPr>
                <w:rFonts w:ascii="Times New Roman" w:hAnsi="Times New Roman" w:cs="Times New Roman"/>
              </w:rPr>
              <w:t xml:space="preserve"> выпускников</w:t>
            </w:r>
            <w:r w:rsidR="00C26134" w:rsidRPr="009869CB">
              <w:rPr>
                <w:rFonts w:ascii="Times New Roman" w:hAnsi="Times New Roman" w:cs="Times New Roman"/>
              </w:rPr>
              <w:t xml:space="preserve"> общеобразовательных организаций, сдавших единый государственный экзамен </w:t>
            </w:r>
            <w:r w:rsidR="00C26134">
              <w:rPr>
                <w:rFonts w:ascii="Times New Roman" w:hAnsi="Times New Roman" w:cs="Times New Roman"/>
              </w:rPr>
              <w:t>по русскому языку и математике</w:t>
            </w:r>
          </w:p>
        </w:tc>
      </w:tr>
      <w:tr w:rsidR="00E40D02" w:rsidTr="00A5649A">
        <w:tc>
          <w:tcPr>
            <w:tcW w:w="540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16" w:type="dxa"/>
            <w:vAlign w:val="center"/>
          </w:tcPr>
          <w:p w:rsidR="00E40D02" w:rsidRPr="00C26770" w:rsidRDefault="00E40D02" w:rsidP="00E4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2.2.6. </w:t>
            </w: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образовательных организациях</w:t>
            </w:r>
          </w:p>
        </w:tc>
        <w:tc>
          <w:tcPr>
            <w:tcW w:w="2092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обеспечены бесплатным горячим питанием обучающиеся, получающие начальное общее </w:t>
            </w: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образование в муниципальных образовательных организациях</w:t>
            </w:r>
          </w:p>
        </w:tc>
        <w:tc>
          <w:tcPr>
            <w:tcW w:w="2313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допущена кредиторская задолженность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t xml:space="preserve"> бесплатного горячего питания </w:t>
            </w: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обучающихся, получающих начальное общее образование в образовательных организациях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0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обеспечены бесплатным горячим питанием обучающиеся, получающие начальное общее образование в </w:t>
            </w: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образовательных организациях</w:t>
            </w:r>
          </w:p>
        </w:tc>
      </w:tr>
      <w:tr w:rsidR="00E40D02" w:rsidTr="00A5649A">
        <w:tc>
          <w:tcPr>
            <w:tcW w:w="540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3316" w:type="dxa"/>
            <w:vAlign w:val="center"/>
          </w:tcPr>
          <w:p w:rsidR="00E40D02" w:rsidRPr="00C26770" w:rsidRDefault="00EC5DAF" w:rsidP="00E4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2.2.7. </w:t>
            </w:r>
            <w:r w:rsidR="00EB0BB1" w:rsidRPr="00EB0BB1">
              <w:rPr>
                <w:rFonts w:ascii="Times New Roman" w:eastAsia="Times New Roman" w:hAnsi="Times New Roman" w:cs="Times New Roman"/>
              </w:rPr>
              <w:t>Реализация народных проектов в сфере образования, прошедших отбор в рамках проекта «Народный бюджет»</w:t>
            </w:r>
          </w:p>
        </w:tc>
        <w:tc>
          <w:tcPr>
            <w:tcW w:w="2092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  <w:tc>
          <w:tcPr>
            <w:tcW w:w="2313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народные проекты в сфере образования не реализованы</w:t>
            </w:r>
          </w:p>
        </w:tc>
        <w:tc>
          <w:tcPr>
            <w:tcW w:w="2460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</w:tr>
      <w:tr w:rsidR="00E40D02" w:rsidTr="00FC7D7F">
        <w:tc>
          <w:tcPr>
            <w:tcW w:w="14678" w:type="dxa"/>
            <w:gridSpan w:val="7"/>
          </w:tcPr>
          <w:p w:rsidR="00E40D02" w:rsidRPr="004A2AD5" w:rsidRDefault="00E40D02" w:rsidP="00E40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и молодёжь</w:t>
            </w: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40D02" w:rsidTr="00FC7D7F">
        <w:tc>
          <w:tcPr>
            <w:tcW w:w="14678" w:type="dxa"/>
            <w:gridSpan w:val="7"/>
          </w:tcPr>
          <w:p w:rsidR="00E40D02" w:rsidRDefault="00E40D02" w:rsidP="00E40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3.1. О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дополнительного образования</w:t>
            </w:r>
          </w:p>
        </w:tc>
      </w:tr>
      <w:tr w:rsidR="00E40D02" w:rsidTr="00A5649A">
        <w:tc>
          <w:tcPr>
            <w:tcW w:w="540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16" w:type="dxa"/>
            <w:vAlign w:val="center"/>
          </w:tcPr>
          <w:p w:rsidR="00E40D02" w:rsidRPr="00C26770" w:rsidRDefault="00E40D02" w:rsidP="00E4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.1.1.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EC9">
              <w:rPr>
                <w:rFonts w:ascii="Times New Roman" w:hAnsi="Times New Roman" w:cs="Times New Roman"/>
              </w:rPr>
              <w:t>Выполнение планового объема оказываемых услуг, установленного муниципальным заданием</w:t>
            </w:r>
          </w:p>
        </w:tc>
        <w:tc>
          <w:tcPr>
            <w:tcW w:w="2092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муниципальное задание выполнено в полном объёме</w:t>
            </w:r>
          </w:p>
        </w:tc>
        <w:tc>
          <w:tcPr>
            <w:tcW w:w="2313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невыполнение учебного плана в полном объеме</w:t>
            </w:r>
          </w:p>
        </w:tc>
        <w:tc>
          <w:tcPr>
            <w:tcW w:w="2460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hAnsi="Times New Roman" w:cs="Times New Roman"/>
              </w:rPr>
              <w:t>численность детей и молодежи в возрасте от 6,5 до 18 лет, охваченных общеобразовательными программами дополнительного образования детей</w:t>
            </w:r>
          </w:p>
        </w:tc>
      </w:tr>
      <w:tr w:rsidR="00E40D02" w:rsidTr="00A5649A">
        <w:tc>
          <w:tcPr>
            <w:tcW w:w="540" w:type="dxa"/>
            <w:vMerge w:val="restart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16" w:type="dxa"/>
            <w:vMerge w:val="restart"/>
            <w:vAlign w:val="center"/>
          </w:tcPr>
          <w:p w:rsidR="00E40D02" w:rsidRPr="00C26770" w:rsidRDefault="00E40D02" w:rsidP="00E40D02">
            <w:pPr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eastAsia="Times New Roman" w:hAnsi="Times New Roman" w:cs="Times New Roman"/>
              </w:rPr>
              <w:t xml:space="preserve">3.1.2. </w:t>
            </w:r>
            <w:r w:rsidR="00EB0BB1" w:rsidRPr="00EB0BB1">
              <w:rPr>
                <w:rFonts w:ascii="Times New Roman" w:eastAsia="Times New Roman" w:hAnsi="Times New Roman" w:cs="Times New Roman"/>
              </w:rPr>
              <w:t>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092" w:type="dxa"/>
            <w:vMerge w:val="restart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Merge w:val="restart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C26770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hAnsi="Times New Roman" w:cs="Times New Roman"/>
              </w:rPr>
              <w:t>достигнуты установленные показатели средней заработной платы педагогических работников муниципальных учреждений дополнительного образования детей в муниципальном образовании за текущий год</w:t>
            </w:r>
          </w:p>
        </w:tc>
        <w:tc>
          <w:tcPr>
            <w:tcW w:w="2313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EF1681">
              <w:rPr>
                <w:rFonts w:ascii="Times New Roman" w:hAnsi="Times New Roman" w:cs="Times New Roman"/>
              </w:rPr>
              <w:t>достигнуты установленные показатели средней заработной платы педагогических работников муниципальных учреждений дополнительного образования детей в муниципальном образовании за текущий год</w:t>
            </w:r>
          </w:p>
        </w:tc>
        <w:tc>
          <w:tcPr>
            <w:tcW w:w="2460" w:type="dxa"/>
            <w:vAlign w:val="center"/>
          </w:tcPr>
          <w:p w:rsidR="00E40D02" w:rsidRPr="00EF1681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hAnsi="Times New Roman" w:cs="Times New Roman"/>
              </w:rPr>
              <w:t>достигнуты установленные показатели средней заработной платы педагогических работников муниципальных учреждений дополнительного образования детей в муниципальном образовании за текущий год</w:t>
            </w:r>
          </w:p>
        </w:tc>
      </w:tr>
      <w:tr w:rsidR="00E40D02" w:rsidTr="00A5649A">
        <w:tc>
          <w:tcPr>
            <w:tcW w:w="540" w:type="dxa"/>
            <w:vMerge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:rsidR="00E40D02" w:rsidRPr="00C26770" w:rsidRDefault="00E40D02" w:rsidP="00E40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737D02">
              <w:rPr>
                <w:rFonts w:ascii="Times New Roman" w:hAnsi="Times New Roman" w:cs="Times New Roman"/>
              </w:rPr>
              <w:t xml:space="preserve">соблюдена доля расходов на оплату труда </w:t>
            </w:r>
            <w:r w:rsidRPr="00737D02">
              <w:rPr>
                <w:rFonts w:ascii="Times New Roman" w:hAnsi="Times New Roman" w:cs="Times New Roman"/>
              </w:rPr>
              <w:lastRenderedPageBreak/>
              <w:t>административно-управленческого и вспомогательного персонала в фонде оплаты труда муниципальных учреждений дополнительного образования детей</w:t>
            </w:r>
          </w:p>
        </w:tc>
        <w:tc>
          <w:tcPr>
            <w:tcW w:w="2313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</w:t>
            </w:r>
            <w:r w:rsidRPr="00737D02">
              <w:rPr>
                <w:rFonts w:ascii="Times New Roman" w:hAnsi="Times New Roman" w:cs="Times New Roman"/>
              </w:rPr>
              <w:t xml:space="preserve">соблюдена доля расходов на оплату труда </w:t>
            </w:r>
            <w:r w:rsidRPr="00737D02">
              <w:rPr>
                <w:rFonts w:ascii="Times New Roman" w:hAnsi="Times New Roman" w:cs="Times New Roman"/>
              </w:rPr>
              <w:lastRenderedPageBreak/>
              <w:t>административно-управленческого и вспомогательного персонала в фонде оплаты труда муниципальных учреждений дополнительного образования детей</w:t>
            </w:r>
          </w:p>
        </w:tc>
        <w:tc>
          <w:tcPr>
            <w:tcW w:w="2460" w:type="dxa"/>
            <w:vAlign w:val="center"/>
          </w:tcPr>
          <w:p w:rsidR="00E40D02" w:rsidRPr="00737D02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737D02">
              <w:rPr>
                <w:rFonts w:ascii="Times New Roman" w:hAnsi="Times New Roman" w:cs="Times New Roman"/>
              </w:rPr>
              <w:lastRenderedPageBreak/>
              <w:t xml:space="preserve">соблюдена доля расходов на оплату труда </w:t>
            </w:r>
            <w:r w:rsidRPr="00737D02">
              <w:rPr>
                <w:rFonts w:ascii="Times New Roman" w:hAnsi="Times New Roman" w:cs="Times New Roman"/>
              </w:rPr>
              <w:lastRenderedPageBreak/>
              <w:t>административно-управленческого и вспомогательного персонала в фонде оплаты труда муниципальных учреждений дополнительного образования детей</w:t>
            </w:r>
          </w:p>
        </w:tc>
      </w:tr>
      <w:tr w:rsidR="00E40D02" w:rsidTr="00A5649A">
        <w:tc>
          <w:tcPr>
            <w:tcW w:w="540" w:type="dxa"/>
            <w:vMerge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vAlign w:val="center"/>
          </w:tcPr>
          <w:p w:rsidR="00E40D02" w:rsidRPr="00C26770" w:rsidRDefault="00E40D02" w:rsidP="00E40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737D02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учреждений дополнительного образования детей)</w:t>
            </w:r>
          </w:p>
        </w:tc>
        <w:tc>
          <w:tcPr>
            <w:tcW w:w="2313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737D02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учреждений дополнительного образования детей)</w:t>
            </w:r>
          </w:p>
        </w:tc>
        <w:tc>
          <w:tcPr>
            <w:tcW w:w="2460" w:type="dxa"/>
            <w:vAlign w:val="center"/>
          </w:tcPr>
          <w:p w:rsidR="00E40D02" w:rsidRPr="00737D02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737D02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учреждений дополнительного образования детей)</w:t>
            </w:r>
          </w:p>
        </w:tc>
      </w:tr>
      <w:tr w:rsidR="00E40D02" w:rsidTr="00A5649A">
        <w:tc>
          <w:tcPr>
            <w:tcW w:w="540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16" w:type="dxa"/>
            <w:vAlign w:val="center"/>
          </w:tcPr>
          <w:p w:rsidR="00E40D02" w:rsidRPr="00C26770" w:rsidRDefault="00E40D02" w:rsidP="00E4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 Оплата муниципальными учреждениями расходов по коммунальным услугам</w:t>
            </w:r>
          </w:p>
        </w:tc>
        <w:tc>
          <w:tcPr>
            <w:tcW w:w="2092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кредиторской задолженности </w:t>
            </w:r>
            <w:r w:rsidRPr="00A76B9A">
              <w:rPr>
                <w:rFonts w:ascii="Times New Roman" w:hAnsi="Times New Roman" w:cs="Times New Roman"/>
              </w:rPr>
              <w:t>по расходам за энергетические ресурсы</w:t>
            </w:r>
          </w:p>
        </w:tc>
        <w:tc>
          <w:tcPr>
            <w:tcW w:w="2313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допущена кредиторская задолженность </w:t>
            </w:r>
            <w:r w:rsidRPr="00A76B9A">
              <w:rPr>
                <w:rFonts w:ascii="Times New Roman" w:hAnsi="Times New Roman" w:cs="Times New Roman"/>
              </w:rPr>
              <w:t>по расходам за энергетические ресурсы</w:t>
            </w:r>
          </w:p>
        </w:tc>
        <w:tc>
          <w:tcPr>
            <w:tcW w:w="2460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обеспечено отсутствие у муниципальных учреждений просроченной кредиторской задолженности по расходам за энергетические ресурсы</w:t>
            </w:r>
          </w:p>
        </w:tc>
      </w:tr>
      <w:tr w:rsidR="00E40D02" w:rsidTr="00FC7D7F">
        <w:tc>
          <w:tcPr>
            <w:tcW w:w="14678" w:type="dxa"/>
            <w:gridSpan w:val="7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3.2.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повышения качества реализации образовательных программ</w:t>
            </w:r>
          </w:p>
        </w:tc>
      </w:tr>
      <w:tr w:rsidR="00E40D02" w:rsidTr="00A5649A">
        <w:tc>
          <w:tcPr>
            <w:tcW w:w="540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16" w:type="dxa"/>
            <w:vAlign w:val="center"/>
          </w:tcPr>
          <w:p w:rsidR="00E40D02" w:rsidRPr="00C26770" w:rsidRDefault="00E40D02" w:rsidP="00E4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.2.</w:t>
            </w:r>
            <w:r>
              <w:rPr>
                <w:rFonts w:ascii="Times New Roman" w:hAnsi="Times New Roman" w:cs="Times New Roman"/>
              </w:rPr>
              <w:t>1</w:t>
            </w:r>
            <w:r w:rsidRPr="004F4EC9">
              <w:rPr>
                <w:rFonts w:ascii="Times New Roman" w:hAnsi="Times New Roman" w:cs="Times New Roman"/>
              </w:rPr>
              <w:t xml:space="preserve">. </w:t>
            </w:r>
            <w:r w:rsidR="00EB0BB1" w:rsidRPr="00EB0BB1">
              <w:rPr>
                <w:rFonts w:ascii="Times New Roman" w:eastAsia="Times New Roman" w:hAnsi="Times New Roman" w:cs="Times New Roman"/>
              </w:rPr>
              <w:t>Реализация народных проектов в сфере образования, прошедших отбор в рамках проекта «Народный бюджет»</w:t>
            </w:r>
          </w:p>
        </w:tc>
        <w:tc>
          <w:tcPr>
            <w:tcW w:w="2092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  <w:tc>
          <w:tcPr>
            <w:tcW w:w="2313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народные проекты в сфере образования не реализованы</w:t>
            </w:r>
          </w:p>
        </w:tc>
        <w:tc>
          <w:tcPr>
            <w:tcW w:w="2460" w:type="dxa"/>
            <w:vAlign w:val="center"/>
          </w:tcPr>
          <w:p w:rsidR="00E40D02" w:rsidRPr="00C26770" w:rsidRDefault="00E40D02" w:rsidP="00E4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</w:tr>
      <w:tr w:rsidR="00333975" w:rsidTr="00A5649A">
        <w:tc>
          <w:tcPr>
            <w:tcW w:w="540" w:type="dxa"/>
            <w:vAlign w:val="center"/>
          </w:tcPr>
          <w:p w:rsidR="00333975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16" w:type="dxa"/>
            <w:vAlign w:val="center"/>
          </w:tcPr>
          <w:p w:rsidR="00333975" w:rsidRDefault="00333975" w:rsidP="00333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3.2.2. </w:t>
            </w:r>
            <w:r w:rsidRPr="004F4EC9">
              <w:rPr>
                <w:rFonts w:ascii="Times New Roman" w:hAnsi="Times New Roman" w:cs="Times New Roman"/>
              </w:rPr>
              <w:t xml:space="preserve">Укрепление материально-технической базы </w:t>
            </w:r>
            <w:r>
              <w:rPr>
                <w:rFonts w:ascii="Times New Roman" w:hAnsi="Times New Roman" w:cs="Times New Roman"/>
              </w:rPr>
              <w:t xml:space="preserve">и создание безопасных условий в </w:t>
            </w:r>
            <w:r>
              <w:rPr>
                <w:rFonts w:ascii="Times New Roman" w:hAnsi="Times New Roman" w:cs="Times New Roman"/>
              </w:rPr>
              <w:lastRenderedPageBreak/>
              <w:t>организациях дополнительного образования</w:t>
            </w:r>
          </w:p>
        </w:tc>
        <w:tc>
          <w:tcPr>
            <w:tcW w:w="2092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333975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lastRenderedPageBreak/>
              <w:t>созданы безопасные условия в организациях дополнительного образования</w:t>
            </w:r>
          </w:p>
        </w:tc>
        <w:tc>
          <w:tcPr>
            <w:tcW w:w="2313" w:type="dxa"/>
            <w:vAlign w:val="center"/>
          </w:tcPr>
          <w:p w:rsidR="00333975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lastRenderedPageBreak/>
              <w:t>созданы безопасные условия в организациях дополнительного образования</w:t>
            </w:r>
          </w:p>
        </w:tc>
        <w:tc>
          <w:tcPr>
            <w:tcW w:w="2460" w:type="dxa"/>
            <w:vAlign w:val="center"/>
          </w:tcPr>
          <w:p w:rsidR="00333975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lastRenderedPageBreak/>
              <w:t>созданы безопасные условия в организациях дополнительного образования</w:t>
            </w:r>
          </w:p>
        </w:tc>
      </w:tr>
      <w:tr w:rsidR="00333975" w:rsidTr="00FC7D7F">
        <w:tc>
          <w:tcPr>
            <w:tcW w:w="14678" w:type="dxa"/>
            <w:gridSpan w:val="7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3.3.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рганизация процесса оздоровления и отдыха детей</w:t>
            </w:r>
          </w:p>
        </w:tc>
      </w:tr>
      <w:tr w:rsidR="00333975" w:rsidTr="00A5649A">
        <w:tc>
          <w:tcPr>
            <w:tcW w:w="540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16" w:type="dxa"/>
            <w:vAlign w:val="center"/>
          </w:tcPr>
          <w:p w:rsidR="00333975" w:rsidRDefault="00333975" w:rsidP="003339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3.3.1. Предоставление субсидии на м</w:t>
            </w:r>
            <w:r w:rsidRPr="009D4C8D">
              <w:rPr>
                <w:rFonts w:ascii="Times New Roman" w:eastAsia="Times New Roman" w:hAnsi="Times New Roman" w:cs="Times New Roman"/>
                <w:lang w:eastAsia="ru-RU"/>
              </w:rPr>
              <w:t>ероприятия по проведению оздоровительной кампании детей</w:t>
            </w:r>
          </w:p>
          <w:p w:rsidR="00333975" w:rsidRPr="00C26770" w:rsidRDefault="00333975" w:rsidP="00333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3.3.2. Предоставление субсидии на м</w:t>
            </w:r>
            <w:r w:rsidRPr="009D4C8D">
              <w:rPr>
                <w:rFonts w:ascii="Times New Roman" w:eastAsia="Times New Roman" w:hAnsi="Times New Roman" w:cs="Times New Roman"/>
                <w:lang w:eastAsia="ru-RU"/>
              </w:rPr>
              <w:t>ероприятия по проведению оздоровительной кампании детей</w:t>
            </w:r>
          </w:p>
        </w:tc>
        <w:tc>
          <w:tcPr>
            <w:tcW w:w="2092" w:type="dxa"/>
            <w:vAlign w:val="center"/>
          </w:tcPr>
          <w:p w:rsidR="00333975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«Княжпогостский»;</w:t>
            </w:r>
          </w:p>
          <w:p w:rsidR="00333975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33975" w:rsidRPr="00366B79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культуры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:rsidR="00333975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33975" w:rsidRPr="00C26770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спорта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1619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 w:rsidRPr="009D4C8D">
              <w:rPr>
                <w:rFonts w:ascii="Times New Roman" w:eastAsia="Times New Roman" w:hAnsi="Times New Roman" w:cs="Times New Roman"/>
                <w:lang w:eastAsia="ru-RU"/>
              </w:rPr>
              <w:t>дети охвачены отдыхом в каникулярное время</w:t>
            </w:r>
          </w:p>
        </w:tc>
        <w:tc>
          <w:tcPr>
            <w:tcW w:w="2313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 детей отдыхом в каникулярное время не выполнен</w:t>
            </w:r>
          </w:p>
        </w:tc>
        <w:tc>
          <w:tcPr>
            <w:tcW w:w="2460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 w:rsidRPr="009D4C8D">
              <w:rPr>
                <w:rFonts w:ascii="Times New Roman" w:eastAsia="Times New Roman" w:hAnsi="Times New Roman" w:cs="Times New Roman"/>
                <w:lang w:eastAsia="ru-RU"/>
              </w:rPr>
              <w:t>дети охвачены отдыхом в каникулярное время</w:t>
            </w:r>
          </w:p>
        </w:tc>
      </w:tr>
      <w:tr w:rsidR="00333975" w:rsidTr="00A5649A">
        <w:tc>
          <w:tcPr>
            <w:tcW w:w="540" w:type="dxa"/>
            <w:vAlign w:val="center"/>
          </w:tcPr>
          <w:p w:rsidR="00333975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16" w:type="dxa"/>
            <w:vAlign w:val="center"/>
          </w:tcPr>
          <w:p w:rsidR="00333975" w:rsidRDefault="00333975" w:rsidP="003339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 xml:space="preserve">3.3.3. </w:t>
            </w:r>
            <w:r w:rsidRPr="0022566A">
              <w:rPr>
                <w:rFonts w:ascii="Times New Roman" w:hAnsi="Times New Roman" w:cs="Times New Roman"/>
              </w:rPr>
              <w:t>Организация оздоровления и отдыха детей на базе выездных оздоровительных лагерей</w:t>
            </w:r>
          </w:p>
        </w:tc>
        <w:tc>
          <w:tcPr>
            <w:tcW w:w="2092" w:type="dxa"/>
            <w:vAlign w:val="center"/>
          </w:tcPr>
          <w:p w:rsidR="00333975" w:rsidRPr="0022566A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66A">
              <w:rPr>
                <w:rFonts w:ascii="Times New Roman" w:eastAsia="Calibri" w:hAnsi="Times New Roman" w:cs="Times New Roman"/>
              </w:rPr>
              <w:t>управление образования АМО «Княжпогостский»;</w:t>
            </w:r>
          </w:p>
          <w:p w:rsidR="00333975" w:rsidRPr="0022566A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33975" w:rsidRPr="0022566A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66A">
              <w:rPr>
                <w:rFonts w:ascii="Times New Roman" w:eastAsia="Calibri" w:hAnsi="Times New Roman" w:cs="Times New Roman"/>
              </w:rPr>
              <w:t>управление спорта АМО «Княжпогостский»;</w:t>
            </w:r>
          </w:p>
          <w:p w:rsidR="00333975" w:rsidRPr="0022566A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33975" w:rsidRPr="00C26770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66A">
              <w:rPr>
                <w:rFonts w:ascii="Times New Roman" w:eastAsia="Calibri" w:hAnsi="Times New Roman" w:cs="Times New Roman"/>
              </w:rPr>
              <w:t>сектор молодежной политики АМО «Княжпогостский»</w:t>
            </w:r>
          </w:p>
        </w:tc>
        <w:tc>
          <w:tcPr>
            <w:tcW w:w="1619" w:type="dxa"/>
            <w:vAlign w:val="center"/>
          </w:tcPr>
          <w:p w:rsidR="00333975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333975" w:rsidRPr="009D4C8D" w:rsidRDefault="00333975" w:rsidP="003339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>дети охвачены отдыхом на базе выездных оздоровительных лагерей</w:t>
            </w:r>
          </w:p>
        </w:tc>
        <w:tc>
          <w:tcPr>
            <w:tcW w:w="2313" w:type="dxa"/>
            <w:vAlign w:val="center"/>
          </w:tcPr>
          <w:p w:rsidR="00333975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охват детей </w:t>
            </w: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>отдыхом на базе выездных оздоровительных лагерей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выполнен</w:t>
            </w:r>
          </w:p>
        </w:tc>
        <w:tc>
          <w:tcPr>
            <w:tcW w:w="2460" w:type="dxa"/>
            <w:vAlign w:val="center"/>
          </w:tcPr>
          <w:p w:rsidR="00333975" w:rsidRPr="009D4C8D" w:rsidRDefault="00333975" w:rsidP="003339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>дети охвачены отдыхом на базе выездных оздоровительных лагерей</w:t>
            </w:r>
          </w:p>
        </w:tc>
      </w:tr>
      <w:tr w:rsidR="00333975" w:rsidTr="00FC7D7F">
        <w:tc>
          <w:tcPr>
            <w:tcW w:w="14678" w:type="dxa"/>
            <w:gridSpan w:val="7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  <w:sz w:val="24"/>
                <w:szCs w:val="24"/>
              </w:rPr>
              <w:t>Задача 3.4.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еализация мер по выявлению и развитию творческих и интеллектуальных способностей талантливой молодежи</w:t>
            </w:r>
          </w:p>
        </w:tc>
      </w:tr>
      <w:tr w:rsidR="00333975" w:rsidTr="00A5649A">
        <w:tc>
          <w:tcPr>
            <w:tcW w:w="540" w:type="dxa"/>
            <w:vAlign w:val="center"/>
          </w:tcPr>
          <w:p w:rsidR="00333975" w:rsidRPr="00C84A69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 w:rsidRPr="00C84A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16" w:type="dxa"/>
            <w:vAlign w:val="center"/>
          </w:tcPr>
          <w:p w:rsidR="00333975" w:rsidRPr="00C84A69" w:rsidRDefault="00333975" w:rsidP="00EE7CD1">
            <w:pPr>
              <w:rPr>
                <w:rFonts w:ascii="Times New Roman" w:hAnsi="Times New Roman" w:cs="Times New Roman"/>
              </w:rPr>
            </w:pPr>
            <w:r w:rsidRPr="00C84A69">
              <w:rPr>
                <w:rFonts w:ascii="Times New Roman" w:hAnsi="Times New Roman" w:cs="Times New Roman"/>
              </w:rPr>
              <w:t xml:space="preserve">3.4.1. </w:t>
            </w:r>
            <w:r w:rsidR="00EB0BB1" w:rsidRPr="00C84A69">
              <w:rPr>
                <w:rFonts w:ascii="Times New Roman" w:hAnsi="Times New Roman" w:cs="Times New Roman"/>
              </w:rPr>
              <w:t xml:space="preserve">Создание условий для функционирования молодежных </w:t>
            </w:r>
            <w:r w:rsidR="00EE7CD1" w:rsidRPr="00C84A69">
              <w:rPr>
                <w:rFonts w:ascii="Times New Roman" w:hAnsi="Times New Roman" w:cs="Times New Roman"/>
              </w:rPr>
              <w:t>пространств</w:t>
            </w:r>
          </w:p>
        </w:tc>
        <w:tc>
          <w:tcPr>
            <w:tcW w:w="2092" w:type="dxa"/>
            <w:vAlign w:val="center"/>
          </w:tcPr>
          <w:p w:rsidR="00333975" w:rsidRPr="00C84A69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4A69">
              <w:rPr>
                <w:rFonts w:ascii="Times New Roman" w:eastAsia="Calibri" w:hAnsi="Times New Roman" w:cs="Times New Roman"/>
              </w:rPr>
              <w:t>сектор молодежной политики АМО «Княжпогостский»</w:t>
            </w:r>
          </w:p>
        </w:tc>
        <w:tc>
          <w:tcPr>
            <w:tcW w:w="1619" w:type="dxa"/>
            <w:vAlign w:val="center"/>
          </w:tcPr>
          <w:p w:rsidR="00333975" w:rsidRPr="00C84A69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 w:rsidRPr="00C84A69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333975" w:rsidRPr="00C84A69" w:rsidRDefault="00EE7CD1" w:rsidP="00333975">
            <w:pPr>
              <w:jc w:val="center"/>
              <w:rPr>
                <w:rFonts w:ascii="Times New Roman" w:hAnsi="Times New Roman" w:cs="Times New Roman"/>
              </w:rPr>
            </w:pPr>
            <w:r w:rsidRPr="00C84A69">
              <w:rPr>
                <w:rFonts w:ascii="Times New Roman" w:hAnsi="Times New Roman" w:cs="Times New Roman"/>
              </w:rPr>
              <w:t>укреплена матери</w:t>
            </w:r>
            <w:r w:rsidR="00A431F3" w:rsidRPr="00C84A69">
              <w:rPr>
                <w:rFonts w:ascii="Times New Roman" w:hAnsi="Times New Roman" w:cs="Times New Roman"/>
              </w:rPr>
              <w:t xml:space="preserve">ально-техническая база </w:t>
            </w:r>
            <w:r w:rsidRPr="00C84A69">
              <w:rPr>
                <w:rFonts w:ascii="Times New Roman" w:hAnsi="Times New Roman" w:cs="Times New Roman"/>
              </w:rPr>
              <w:t>и созданы безопасные условия в молодежных пространствах</w:t>
            </w:r>
          </w:p>
        </w:tc>
        <w:tc>
          <w:tcPr>
            <w:tcW w:w="2313" w:type="dxa"/>
            <w:vAlign w:val="center"/>
          </w:tcPr>
          <w:p w:rsidR="00333975" w:rsidRPr="00C84A69" w:rsidRDefault="00EE7CD1" w:rsidP="00333975">
            <w:pPr>
              <w:jc w:val="center"/>
              <w:rPr>
                <w:rFonts w:ascii="Times New Roman" w:hAnsi="Times New Roman" w:cs="Times New Roman"/>
              </w:rPr>
            </w:pPr>
            <w:r w:rsidRPr="00C84A69">
              <w:rPr>
                <w:rFonts w:ascii="Times New Roman" w:hAnsi="Times New Roman" w:cs="Times New Roman"/>
              </w:rPr>
              <w:t>не укреплена матер</w:t>
            </w:r>
            <w:r w:rsidR="00A431F3" w:rsidRPr="00C84A69">
              <w:rPr>
                <w:rFonts w:ascii="Times New Roman" w:hAnsi="Times New Roman" w:cs="Times New Roman"/>
              </w:rPr>
              <w:t>иально-техническая база</w:t>
            </w:r>
            <w:r w:rsidRPr="00C84A69">
              <w:rPr>
                <w:rFonts w:ascii="Times New Roman" w:hAnsi="Times New Roman" w:cs="Times New Roman"/>
              </w:rPr>
              <w:t xml:space="preserve"> и не созданы безопасные условия в молодежных пространствах</w:t>
            </w:r>
          </w:p>
        </w:tc>
        <w:tc>
          <w:tcPr>
            <w:tcW w:w="2460" w:type="dxa"/>
            <w:vAlign w:val="center"/>
          </w:tcPr>
          <w:p w:rsidR="00333975" w:rsidRPr="00C84A69" w:rsidRDefault="00EE7CD1" w:rsidP="00333975">
            <w:pPr>
              <w:jc w:val="center"/>
              <w:rPr>
                <w:rFonts w:ascii="Times New Roman" w:hAnsi="Times New Roman" w:cs="Times New Roman"/>
              </w:rPr>
            </w:pPr>
            <w:r w:rsidRPr="00C84A69">
              <w:rPr>
                <w:rFonts w:ascii="Times New Roman" w:hAnsi="Times New Roman" w:cs="Times New Roman"/>
              </w:rPr>
              <w:t>укреплена матери</w:t>
            </w:r>
            <w:r w:rsidR="00A431F3" w:rsidRPr="00C84A69">
              <w:rPr>
                <w:rFonts w:ascii="Times New Roman" w:hAnsi="Times New Roman" w:cs="Times New Roman"/>
              </w:rPr>
              <w:t xml:space="preserve">ально-техническая база </w:t>
            </w:r>
            <w:r w:rsidRPr="00C84A69">
              <w:rPr>
                <w:rFonts w:ascii="Times New Roman" w:hAnsi="Times New Roman" w:cs="Times New Roman"/>
              </w:rPr>
              <w:t>и созданы безопасные условия в молодежных пространствах</w:t>
            </w:r>
          </w:p>
        </w:tc>
      </w:tr>
      <w:tr w:rsidR="00333975" w:rsidTr="00A5649A">
        <w:tc>
          <w:tcPr>
            <w:tcW w:w="540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316" w:type="dxa"/>
            <w:vAlign w:val="center"/>
          </w:tcPr>
          <w:p w:rsidR="00333975" w:rsidRPr="00C26770" w:rsidRDefault="00333975" w:rsidP="00333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3.4.2. Проведение мероприятий для молодежи</w:t>
            </w:r>
          </w:p>
        </w:tc>
        <w:tc>
          <w:tcPr>
            <w:tcW w:w="2092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366B79">
              <w:rPr>
                <w:rFonts w:ascii="Times New Roman" w:eastAsia="Calibri" w:hAnsi="Times New Roman" w:cs="Times New Roman"/>
              </w:rPr>
              <w:t xml:space="preserve">ектор молодежной политики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1619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 заявленной численности </w:t>
            </w:r>
            <w:r w:rsidRPr="00804D26">
              <w:rPr>
                <w:rFonts w:ascii="Times New Roman" w:hAnsi="Times New Roman" w:cs="Times New Roman"/>
              </w:rPr>
              <w:t>детей и молодёжи от 6</w:t>
            </w:r>
            <w:r>
              <w:rPr>
                <w:rFonts w:ascii="Times New Roman" w:hAnsi="Times New Roman" w:cs="Times New Roman"/>
              </w:rPr>
              <w:t>,5</w:t>
            </w:r>
            <w:r w:rsidRPr="00804D26">
              <w:rPr>
                <w:rFonts w:ascii="Times New Roman" w:hAnsi="Times New Roman" w:cs="Times New Roman"/>
              </w:rPr>
              <w:t xml:space="preserve"> до 35 лет, охваченных мероприятиями</w:t>
            </w:r>
            <w:r>
              <w:rPr>
                <w:rFonts w:ascii="Times New Roman" w:hAnsi="Times New Roman" w:cs="Times New Roman"/>
              </w:rPr>
              <w:t xml:space="preserve"> для молодежи</w:t>
            </w:r>
          </w:p>
        </w:tc>
        <w:tc>
          <w:tcPr>
            <w:tcW w:w="2313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менее 100% заявленной численности </w:t>
            </w:r>
            <w:r w:rsidRPr="00804D26">
              <w:rPr>
                <w:rFonts w:ascii="Times New Roman" w:hAnsi="Times New Roman" w:cs="Times New Roman"/>
              </w:rPr>
              <w:t>детей и молодёжи от 6</w:t>
            </w:r>
            <w:r>
              <w:rPr>
                <w:rFonts w:ascii="Times New Roman" w:hAnsi="Times New Roman" w:cs="Times New Roman"/>
              </w:rPr>
              <w:t>,5</w:t>
            </w:r>
            <w:r w:rsidRPr="00804D26">
              <w:rPr>
                <w:rFonts w:ascii="Times New Roman" w:hAnsi="Times New Roman" w:cs="Times New Roman"/>
              </w:rPr>
              <w:t xml:space="preserve"> до 35 лет, охваченных мероприятиями</w:t>
            </w:r>
            <w:r>
              <w:rPr>
                <w:rFonts w:ascii="Times New Roman" w:hAnsi="Times New Roman" w:cs="Times New Roman"/>
              </w:rPr>
              <w:t xml:space="preserve"> для молодежи</w:t>
            </w:r>
          </w:p>
        </w:tc>
        <w:tc>
          <w:tcPr>
            <w:tcW w:w="2460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804D26">
              <w:rPr>
                <w:rFonts w:ascii="Times New Roman" w:hAnsi="Times New Roman" w:cs="Times New Roman"/>
              </w:rPr>
              <w:t xml:space="preserve"> детей и молодёжи от 6</w:t>
            </w:r>
            <w:r>
              <w:rPr>
                <w:rFonts w:ascii="Times New Roman" w:hAnsi="Times New Roman" w:cs="Times New Roman"/>
              </w:rPr>
              <w:t>,5</w:t>
            </w:r>
            <w:r w:rsidRPr="00804D26">
              <w:rPr>
                <w:rFonts w:ascii="Times New Roman" w:hAnsi="Times New Roman" w:cs="Times New Roman"/>
              </w:rPr>
              <w:t xml:space="preserve"> до 35 лет, охваченных мероприятиями</w:t>
            </w:r>
            <w:r>
              <w:rPr>
                <w:rFonts w:ascii="Times New Roman" w:hAnsi="Times New Roman" w:cs="Times New Roman"/>
              </w:rPr>
              <w:t xml:space="preserve"> для молодежи</w:t>
            </w:r>
          </w:p>
        </w:tc>
      </w:tr>
      <w:tr w:rsidR="00333975" w:rsidTr="00FC7D7F">
        <w:tc>
          <w:tcPr>
            <w:tcW w:w="14678" w:type="dxa"/>
            <w:gridSpan w:val="7"/>
          </w:tcPr>
          <w:p w:rsidR="00333975" w:rsidRPr="004A2AD5" w:rsidRDefault="00333975" w:rsidP="00333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C7D7F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реализации муниципальной программы</w:t>
            </w:r>
            <w:r w:rsidRPr="004A2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3975" w:rsidTr="00FC7D7F">
        <w:tc>
          <w:tcPr>
            <w:tcW w:w="14678" w:type="dxa"/>
            <w:gridSpan w:val="7"/>
          </w:tcPr>
          <w:p w:rsidR="00333975" w:rsidRDefault="00333975" w:rsidP="00333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2A0">
              <w:rPr>
                <w:rFonts w:ascii="Times New Roman" w:hAnsi="Times New Roman" w:cs="Times New Roman"/>
                <w:sz w:val="24"/>
                <w:szCs w:val="24"/>
              </w:rPr>
              <w:t>Задача 4.1.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6B8A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реализацией мероприятий Программы на муниципальном уровне</w:t>
            </w:r>
          </w:p>
        </w:tc>
      </w:tr>
      <w:tr w:rsidR="00333975" w:rsidTr="00A5649A">
        <w:tc>
          <w:tcPr>
            <w:tcW w:w="540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16" w:type="dxa"/>
            <w:vAlign w:val="center"/>
          </w:tcPr>
          <w:p w:rsidR="00333975" w:rsidRPr="00C26770" w:rsidRDefault="00333975" w:rsidP="00333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4.1.1. </w:t>
            </w:r>
            <w:r w:rsidR="00EB0BB1" w:rsidRPr="00EB0BB1">
              <w:rPr>
                <w:rFonts w:ascii="Times New Roman" w:hAnsi="Times New Roman" w:cs="Times New Roman"/>
              </w:rPr>
              <w:t>Организация деятельности и управления в сфере образования</w:t>
            </w:r>
            <w:bookmarkStart w:id="0" w:name="_GoBack"/>
            <w:bookmarkEnd w:id="0"/>
          </w:p>
        </w:tc>
        <w:tc>
          <w:tcPr>
            <w:tcW w:w="2092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77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1619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2338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достигнуты </w:t>
            </w:r>
            <w:r w:rsidRPr="008952A0">
              <w:rPr>
                <w:rFonts w:ascii="Times New Roman" w:hAnsi="Times New Roman" w:cs="Times New Roman"/>
              </w:rPr>
              <w:t>показател</w:t>
            </w:r>
            <w:r>
              <w:rPr>
                <w:rFonts w:ascii="Times New Roman" w:hAnsi="Times New Roman" w:cs="Times New Roman"/>
              </w:rPr>
              <w:t>и</w:t>
            </w:r>
            <w:r w:rsidRPr="008952A0">
              <w:rPr>
                <w:rFonts w:ascii="Times New Roman" w:hAnsi="Times New Roman" w:cs="Times New Roman"/>
              </w:rPr>
              <w:t xml:space="preserve"> муниципальной программы и ее подпрограмм</w:t>
            </w:r>
          </w:p>
        </w:tc>
        <w:tc>
          <w:tcPr>
            <w:tcW w:w="2313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достигнуты </w:t>
            </w:r>
            <w:r w:rsidRPr="008952A0">
              <w:rPr>
                <w:rFonts w:ascii="Times New Roman" w:hAnsi="Times New Roman" w:cs="Times New Roman"/>
              </w:rPr>
              <w:t>показател</w:t>
            </w:r>
            <w:r>
              <w:rPr>
                <w:rFonts w:ascii="Times New Roman" w:hAnsi="Times New Roman" w:cs="Times New Roman"/>
              </w:rPr>
              <w:t>и</w:t>
            </w:r>
            <w:r w:rsidRPr="008952A0">
              <w:rPr>
                <w:rFonts w:ascii="Times New Roman" w:hAnsi="Times New Roman" w:cs="Times New Roman"/>
              </w:rPr>
              <w:t xml:space="preserve"> муниципальной программы и ее подпрограмм</w:t>
            </w:r>
          </w:p>
        </w:tc>
        <w:tc>
          <w:tcPr>
            <w:tcW w:w="2460" w:type="dxa"/>
            <w:vAlign w:val="center"/>
          </w:tcPr>
          <w:p w:rsidR="00333975" w:rsidRPr="00C26770" w:rsidRDefault="00333975" w:rsidP="00333975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</w:rPr>
              <w:t xml:space="preserve">уровень </w:t>
            </w:r>
            <w:r>
              <w:rPr>
                <w:rFonts w:ascii="Times New Roman" w:hAnsi="Times New Roman" w:cs="Times New Roman"/>
              </w:rPr>
              <w:t xml:space="preserve">ежегодного </w:t>
            </w:r>
            <w:r w:rsidRPr="008952A0">
              <w:rPr>
                <w:rFonts w:ascii="Times New Roman" w:hAnsi="Times New Roman" w:cs="Times New Roman"/>
              </w:rPr>
              <w:t>достижения показателей муниципальной программы и ее подпрограмм</w:t>
            </w:r>
          </w:p>
        </w:tc>
      </w:tr>
    </w:tbl>
    <w:p w:rsidR="0050031F" w:rsidRDefault="0050031F" w:rsidP="005003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7D7F" w:rsidRDefault="00FC7D7F" w:rsidP="00FC7D7F">
      <w:pPr>
        <w:spacing w:after="0"/>
        <w:jc w:val="both"/>
        <w:rPr>
          <w:rFonts w:ascii="Times New Roman" w:hAnsi="Times New Roman" w:cs="Times New Roman"/>
        </w:rPr>
      </w:pPr>
      <w:r w:rsidRPr="00A76B9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A76B9A">
        <w:rPr>
          <w:rFonts w:ascii="Times New Roman" w:hAnsi="Times New Roman" w:cs="Times New Roman"/>
        </w:rPr>
        <w:t>Мероприятия, связанные с повышением оплаты труда отдельных категорий работников в сфере образования</w:t>
      </w:r>
      <w:r>
        <w:rPr>
          <w:rFonts w:ascii="Times New Roman" w:hAnsi="Times New Roman" w:cs="Times New Roman"/>
        </w:rPr>
        <w:t>;</w:t>
      </w:r>
    </w:p>
    <w:p w:rsidR="00FC7D7F" w:rsidRPr="00A76B9A" w:rsidRDefault="00FC7D7F" w:rsidP="00FC7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B9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* </w:t>
      </w:r>
      <w:r w:rsidRPr="00A76B9A">
        <w:rPr>
          <w:rFonts w:ascii="Times New Roman" w:hAnsi="Times New Roman" w:cs="Times New Roman"/>
        </w:rPr>
        <w:t>Мероприятия, связанные с повышением оплаты труда отдельных категорий работников в сфере образования</w:t>
      </w:r>
    </w:p>
    <w:p w:rsidR="00FC7D7F" w:rsidRPr="0050031F" w:rsidRDefault="00FC7D7F" w:rsidP="005003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C7D7F" w:rsidRPr="0050031F" w:rsidSect="0050031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31F"/>
    <w:rsid w:val="000F646E"/>
    <w:rsid w:val="001057F3"/>
    <w:rsid w:val="00291B5D"/>
    <w:rsid w:val="00333975"/>
    <w:rsid w:val="003C30E1"/>
    <w:rsid w:val="003E23B5"/>
    <w:rsid w:val="003F04F4"/>
    <w:rsid w:val="004637AE"/>
    <w:rsid w:val="004918CF"/>
    <w:rsid w:val="004A2AD5"/>
    <w:rsid w:val="004C5DF1"/>
    <w:rsid w:val="0050031F"/>
    <w:rsid w:val="00510059"/>
    <w:rsid w:val="005A0517"/>
    <w:rsid w:val="005B1CAF"/>
    <w:rsid w:val="00670962"/>
    <w:rsid w:val="00855C8C"/>
    <w:rsid w:val="00885DB1"/>
    <w:rsid w:val="009824C2"/>
    <w:rsid w:val="00A13CF5"/>
    <w:rsid w:val="00A431F3"/>
    <w:rsid w:val="00A5649A"/>
    <w:rsid w:val="00AD640B"/>
    <w:rsid w:val="00C26134"/>
    <w:rsid w:val="00C26770"/>
    <w:rsid w:val="00C84A69"/>
    <w:rsid w:val="00D87EDA"/>
    <w:rsid w:val="00E36D82"/>
    <w:rsid w:val="00E40D02"/>
    <w:rsid w:val="00EB0BB1"/>
    <w:rsid w:val="00EC5DAF"/>
    <w:rsid w:val="00EE7CD1"/>
    <w:rsid w:val="00F03074"/>
    <w:rsid w:val="00F24114"/>
    <w:rsid w:val="00F82712"/>
    <w:rsid w:val="00FC7D7F"/>
    <w:rsid w:val="00FF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</dc:creator>
  <cp:keywords/>
  <dc:description/>
  <cp:lastModifiedBy>OSP</cp:lastModifiedBy>
  <cp:revision>20</cp:revision>
  <cp:lastPrinted>2025-12-26T07:12:00Z</cp:lastPrinted>
  <dcterms:created xsi:type="dcterms:W3CDTF">2025-10-09T09:25:00Z</dcterms:created>
  <dcterms:modified xsi:type="dcterms:W3CDTF">2025-12-26T07:14:00Z</dcterms:modified>
</cp:coreProperties>
</file>